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7668F" w14:textId="0E9DA44B" w:rsidR="00E41057" w:rsidRPr="00B26B47" w:rsidRDefault="00891F48">
      <w:pPr>
        <w:spacing w:before="75" w:line="322" w:lineRule="exact"/>
        <w:jc w:val="center"/>
        <w:rPr>
          <w:b/>
          <w:sz w:val="28"/>
        </w:rPr>
      </w:pPr>
      <w:r w:rsidRPr="00B26B47">
        <w:rPr>
          <w:b/>
          <w:sz w:val="28"/>
        </w:rPr>
        <w:t>Комплект оценочных материалов по дисциплине</w:t>
      </w:r>
    </w:p>
    <w:p w14:paraId="20865B7C" w14:textId="77777777" w:rsidR="00E41057" w:rsidRPr="00F566E6" w:rsidRDefault="00891F48">
      <w:pPr>
        <w:tabs>
          <w:tab w:val="left" w:pos="8396"/>
        </w:tabs>
        <w:spacing w:line="322" w:lineRule="exact"/>
        <w:ind w:right="1"/>
        <w:jc w:val="center"/>
        <w:rPr>
          <w:b/>
          <w:sz w:val="28"/>
        </w:rPr>
      </w:pPr>
      <w:r w:rsidRPr="00F566E6">
        <w:rPr>
          <w:b/>
          <w:sz w:val="28"/>
        </w:rPr>
        <w:t>«</w:t>
      </w:r>
      <w:r w:rsidR="002F7C9D" w:rsidRPr="00F566E6">
        <w:rPr>
          <w:b/>
          <w:sz w:val="28"/>
        </w:rPr>
        <w:t>Экономика стандартизации и метрологического обеспечения</w:t>
      </w:r>
      <w:r w:rsidRPr="00F566E6">
        <w:rPr>
          <w:b/>
          <w:sz w:val="28"/>
        </w:rPr>
        <w:t>»</w:t>
      </w:r>
    </w:p>
    <w:p w14:paraId="13F887F5" w14:textId="77777777" w:rsidR="00BB26C1" w:rsidRPr="00B26B47" w:rsidRDefault="00BB26C1" w:rsidP="00BB26C1">
      <w:pPr>
        <w:spacing w:line="360" w:lineRule="auto"/>
        <w:ind w:left="1"/>
        <w:rPr>
          <w:b/>
          <w:sz w:val="28"/>
        </w:rPr>
      </w:pPr>
    </w:p>
    <w:p w14:paraId="40848EA8" w14:textId="77777777" w:rsidR="00E41057" w:rsidRPr="00B26B47" w:rsidRDefault="00891F48" w:rsidP="00BB26C1">
      <w:pPr>
        <w:spacing w:line="480" w:lineRule="auto"/>
        <w:ind w:left="1"/>
        <w:rPr>
          <w:b/>
          <w:sz w:val="28"/>
        </w:rPr>
      </w:pPr>
      <w:r w:rsidRPr="00B26B47">
        <w:rPr>
          <w:b/>
          <w:sz w:val="28"/>
        </w:rPr>
        <w:t>Задания закрытого типа</w:t>
      </w:r>
    </w:p>
    <w:p w14:paraId="386195E7" w14:textId="77777777" w:rsidR="00F22538" w:rsidRPr="00B26B47" w:rsidRDefault="00F22538" w:rsidP="00F566E6">
      <w:pPr>
        <w:pStyle w:val="Default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выбор правильного ответа </w:t>
      </w:r>
    </w:p>
    <w:p w14:paraId="12C094B7" w14:textId="77777777" w:rsidR="0067540F" w:rsidRPr="00B26B47" w:rsidRDefault="0067540F" w:rsidP="00BD760F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14:paraId="0115E323" w14:textId="77777777" w:rsidR="0067540F" w:rsidRPr="00B26B47" w:rsidRDefault="0067540F" w:rsidP="00BD760F">
      <w:pPr>
        <w:pStyle w:val="Default"/>
        <w:ind w:firstLine="709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Выберите один правильный ответ </w:t>
      </w:r>
    </w:p>
    <w:p w14:paraId="3FB76119" w14:textId="77777777" w:rsidR="0097056C" w:rsidRPr="00B26B47" w:rsidRDefault="0097056C" w:rsidP="00BD760F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914DC70" w14:textId="77777777" w:rsidR="002F7C9D" w:rsidRPr="002F7C9D" w:rsidRDefault="002F7C9D" w:rsidP="00BD760F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F7C9D">
        <w:rPr>
          <w:rFonts w:ascii="Times New Roman" w:hAnsi="Times New Roman" w:cs="Times New Roman"/>
          <w:color w:val="auto"/>
          <w:sz w:val="28"/>
          <w:szCs w:val="28"/>
        </w:rPr>
        <w:t>1. Затраты на качество — это</w:t>
      </w:r>
      <w:r>
        <w:rPr>
          <w:rFonts w:ascii="Times New Roman" w:hAnsi="Times New Roman" w:cs="Times New Roman"/>
          <w:color w:val="auto"/>
          <w:sz w:val="28"/>
          <w:szCs w:val="28"/>
        </w:rPr>
        <w:t>:</w:t>
      </w:r>
      <w:r w:rsidRPr="002F7C9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3059B09F" w14:textId="77777777" w:rsidR="002F7C9D" w:rsidRPr="00DD0BD0" w:rsidRDefault="002F7C9D" w:rsidP="00F566E6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446D26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446D26">
        <w:rPr>
          <w:sz w:val="28"/>
          <w:szCs w:val="28"/>
        </w:rPr>
        <w:t xml:space="preserve">разность между фактической себестоимостью продукции и ее возможной (уменьшенной) себестоимостью, определенной при условии отсутствия </w:t>
      </w:r>
      <w:r w:rsidR="002E593D">
        <w:rPr>
          <w:sz w:val="28"/>
          <w:szCs w:val="28"/>
        </w:rPr>
        <w:t>несоответствующей продукции</w:t>
      </w:r>
    </w:p>
    <w:p w14:paraId="7BD98805" w14:textId="77777777" w:rsidR="002F7C9D" w:rsidRPr="00446D26" w:rsidRDefault="002F7C9D" w:rsidP="00F566E6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446D26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446D26">
        <w:rPr>
          <w:sz w:val="28"/>
          <w:szCs w:val="28"/>
        </w:rPr>
        <w:t>затраты на исследование, предупреждение и снижение риска несоответствия или дефекта</w:t>
      </w:r>
    </w:p>
    <w:p w14:paraId="634413DC" w14:textId="77777777" w:rsidR="002F7C9D" w:rsidRDefault="002F7C9D" w:rsidP="00F566E6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446D26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446D26">
        <w:rPr>
          <w:sz w:val="28"/>
          <w:szCs w:val="28"/>
        </w:rPr>
        <w:t xml:space="preserve">затраты на оценку соответствия продукции </w:t>
      </w:r>
      <w:r w:rsidR="002E593D">
        <w:rPr>
          <w:sz w:val="28"/>
          <w:szCs w:val="28"/>
        </w:rPr>
        <w:t>предъявляемым к ней требованиям</w:t>
      </w:r>
    </w:p>
    <w:p w14:paraId="45BADC6D" w14:textId="77777777" w:rsidR="002F7C9D" w:rsidRPr="00B26B47" w:rsidRDefault="002F7C9D" w:rsidP="00BD760F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2CA724F4" w14:textId="77777777" w:rsidR="002F7C9D" w:rsidRDefault="002F7C9D" w:rsidP="00BD760F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У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>К-</w:t>
      </w:r>
      <w:r>
        <w:rPr>
          <w:rFonts w:ascii="Times New Roman" w:hAnsi="Times New Roman" w:cs="Times New Roman"/>
          <w:color w:val="auto"/>
          <w:sz w:val="28"/>
          <w:szCs w:val="28"/>
        </w:rPr>
        <w:t>10</w:t>
      </w:r>
    </w:p>
    <w:p w14:paraId="234178F0" w14:textId="77777777" w:rsidR="002F7C9D" w:rsidRDefault="002F7C9D" w:rsidP="00BD760F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1C94FED" w14:textId="77777777" w:rsidR="002F7C9D" w:rsidRPr="002F7C9D" w:rsidRDefault="002F7C9D" w:rsidP="00BD760F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 </w:t>
      </w:r>
      <w:r w:rsidRPr="002F7C9D">
        <w:rPr>
          <w:rFonts w:ascii="Times New Roman" w:hAnsi="Times New Roman" w:cs="Times New Roman"/>
          <w:color w:val="auto"/>
          <w:sz w:val="28"/>
          <w:szCs w:val="28"/>
        </w:rPr>
        <w:t>Эффективность – это:</w:t>
      </w:r>
    </w:p>
    <w:p w14:paraId="430C0E8A" w14:textId="77777777" w:rsidR="002F7C9D" w:rsidRPr="002F7C9D" w:rsidRDefault="002F7C9D" w:rsidP="00F566E6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DD0BD0">
        <w:rPr>
          <w:sz w:val="28"/>
          <w:szCs w:val="28"/>
        </w:rPr>
        <w:t>)</w:t>
      </w:r>
      <w:r>
        <w:rPr>
          <w:sz w:val="28"/>
          <w:szCs w:val="28"/>
        </w:rPr>
        <w:t xml:space="preserve"> с</w:t>
      </w:r>
      <w:r w:rsidRPr="00843204">
        <w:rPr>
          <w:sz w:val="28"/>
          <w:szCs w:val="28"/>
        </w:rPr>
        <w:t>вязь между достигнутым результатом и использованными ресурсами</w:t>
      </w:r>
    </w:p>
    <w:p w14:paraId="40969D00" w14:textId="77777777" w:rsidR="002F7C9D" w:rsidRDefault="002F7C9D" w:rsidP="00F566E6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DD0BD0">
        <w:rPr>
          <w:sz w:val="28"/>
          <w:szCs w:val="28"/>
        </w:rPr>
        <w:t>)</w:t>
      </w:r>
      <w:r w:rsidR="002E593D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843204">
        <w:rPr>
          <w:sz w:val="28"/>
          <w:szCs w:val="28"/>
        </w:rPr>
        <w:t>тепень реализации запланированной деятельности и достиже</w:t>
      </w:r>
      <w:r w:rsidR="002E593D">
        <w:rPr>
          <w:sz w:val="28"/>
          <w:szCs w:val="28"/>
        </w:rPr>
        <w:t>ния запланированных результатов</w:t>
      </w:r>
    </w:p>
    <w:p w14:paraId="6D11CCCF" w14:textId="77777777" w:rsidR="002F7C9D" w:rsidRDefault="002F7C9D" w:rsidP="00F566E6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DD0BD0">
        <w:rPr>
          <w:sz w:val="28"/>
          <w:szCs w:val="28"/>
        </w:rPr>
        <w:t>)</w:t>
      </w:r>
      <w:r>
        <w:rPr>
          <w:sz w:val="28"/>
          <w:szCs w:val="28"/>
        </w:rPr>
        <w:t xml:space="preserve"> п</w:t>
      </w:r>
      <w:r w:rsidRPr="00843204">
        <w:rPr>
          <w:sz w:val="28"/>
          <w:szCs w:val="28"/>
        </w:rPr>
        <w:t>овторяющаяся деятельность по увеличению с</w:t>
      </w:r>
      <w:r w:rsidR="002E593D">
        <w:rPr>
          <w:sz w:val="28"/>
          <w:szCs w:val="28"/>
        </w:rPr>
        <w:t>пособности выполнить требования</w:t>
      </w:r>
    </w:p>
    <w:p w14:paraId="5EEB09CC" w14:textId="77777777" w:rsidR="002F7C9D" w:rsidRPr="00B26B47" w:rsidRDefault="002F7C9D" w:rsidP="00BD760F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79E3C6D3" w14:textId="77777777" w:rsidR="002F7C9D" w:rsidRDefault="002F7C9D" w:rsidP="00BD760F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94265B">
        <w:rPr>
          <w:rFonts w:ascii="Times New Roman" w:hAnsi="Times New Roman" w:cs="Times New Roman"/>
          <w:color w:val="auto"/>
          <w:sz w:val="28"/>
          <w:szCs w:val="28"/>
        </w:rPr>
        <w:t>У</w:t>
      </w:r>
      <w:r w:rsidR="0094265B" w:rsidRPr="00B26B47">
        <w:rPr>
          <w:rFonts w:ascii="Times New Roman" w:hAnsi="Times New Roman" w:cs="Times New Roman"/>
          <w:color w:val="auto"/>
          <w:sz w:val="28"/>
          <w:szCs w:val="28"/>
        </w:rPr>
        <w:t>К-</w:t>
      </w:r>
      <w:r w:rsidR="002E593D">
        <w:rPr>
          <w:rFonts w:ascii="Times New Roman" w:hAnsi="Times New Roman" w:cs="Times New Roman"/>
          <w:color w:val="auto"/>
          <w:sz w:val="28"/>
          <w:szCs w:val="28"/>
        </w:rPr>
        <w:t>10,</w:t>
      </w:r>
      <w:r w:rsidR="0094265B" w:rsidRPr="0094265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4265B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94265B" w:rsidRPr="00B26B47">
        <w:rPr>
          <w:rFonts w:ascii="Times New Roman" w:hAnsi="Times New Roman" w:cs="Times New Roman"/>
          <w:color w:val="auto"/>
          <w:sz w:val="28"/>
          <w:szCs w:val="28"/>
        </w:rPr>
        <w:t>ПК-</w:t>
      </w:r>
      <w:r w:rsidR="0094265B">
        <w:rPr>
          <w:rFonts w:ascii="Times New Roman" w:hAnsi="Times New Roman" w:cs="Times New Roman"/>
          <w:color w:val="auto"/>
          <w:sz w:val="28"/>
          <w:szCs w:val="28"/>
        </w:rPr>
        <w:t>4</w:t>
      </w:r>
    </w:p>
    <w:p w14:paraId="324F8630" w14:textId="77777777" w:rsidR="00883E2E" w:rsidRDefault="00883E2E" w:rsidP="00BD760F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FDBAAE4" w14:textId="77777777" w:rsidR="00883E2E" w:rsidRPr="00883E2E" w:rsidRDefault="00883E2E" w:rsidP="00BD760F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883E2E">
        <w:rPr>
          <w:rFonts w:ascii="Times New Roman" w:hAnsi="Times New Roman" w:cs="Times New Roman"/>
          <w:color w:val="auto"/>
          <w:sz w:val="28"/>
          <w:szCs w:val="28"/>
        </w:rPr>
        <w:t>. Деятельность, направленная на разработку и установление требовани</w:t>
      </w:r>
      <w:r w:rsidR="002E593D">
        <w:rPr>
          <w:rFonts w:ascii="Times New Roman" w:hAnsi="Times New Roman" w:cs="Times New Roman"/>
          <w:color w:val="auto"/>
          <w:sz w:val="28"/>
          <w:szCs w:val="28"/>
        </w:rPr>
        <w:t>й, норм, правил, характеристик –</w:t>
      </w:r>
      <w:r w:rsidRPr="00883E2E">
        <w:rPr>
          <w:rFonts w:ascii="Times New Roman" w:hAnsi="Times New Roman" w:cs="Times New Roman"/>
          <w:color w:val="auto"/>
          <w:sz w:val="28"/>
          <w:szCs w:val="28"/>
        </w:rPr>
        <w:t xml:space="preserve"> это:</w:t>
      </w:r>
    </w:p>
    <w:p w14:paraId="1937C34C" w14:textId="77777777" w:rsidR="00883E2E" w:rsidRPr="00883E2E" w:rsidRDefault="00883E2E" w:rsidP="00F566E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2E593D">
        <w:rPr>
          <w:rFonts w:ascii="Times New Roman" w:hAnsi="Times New Roman" w:cs="Times New Roman"/>
          <w:color w:val="auto"/>
          <w:sz w:val="28"/>
          <w:szCs w:val="28"/>
        </w:rPr>
        <w:t>) метрология</w:t>
      </w:r>
    </w:p>
    <w:p w14:paraId="0B4C059E" w14:textId="77777777" w:rsidR="00883E2E" w:rsidRPr="00883E2E" w:rsidRDefault="00883E2E" w:rsidP="00F566E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</w:t>
      </w:r>
      <w:r w:rsidR="002E593D">
        <w:rPr>
          <w:rFonts w:ascii="Times New Roman" w:hAnsi="Times New Roman" w:cs="Times New Roman"/>
          <w:color w:val="auto"/>
          <w:sz w:val="28"/>
          <w:szCs w:val="28"/>
        </w:rPr>
        <w:t>) стандартизация</w:t>
      </w:r>
      <w:r w:rsidRPr="00883E2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7E802B0D" w14:textId="77777777" w:rsidR="00883E2E" w:rsidRDefault="00883E2E" w:rsidP="00F566E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2E593D">
        <w:rPr>
          <w:rFonts w:ascii="Times New Roman" w:hAnsi="Times New Roman" w:cs="Times New Roman"/>
          <w:color w:val="auto"/>
          <w:sz w:val="28"/>
          <w:szCs w:val="28"/>
        </w:rPr>
        <w:t>) сертификация</w:t>
      </w:r>
    </w:p>
    <w:p w14:paraId="16009BD2" w14:textId="77777777" w:rsidR="00883E2E" w:rsidRPr="00B26B47" w:rsidRDefault="00883E2E" w:rsidP="00BD760F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color w:val="auto"/>
          <w:sz w:val="28"/>
          <w:szCs w:val="28"/>
        </w:rPr>
        <w:t>Б</w:t>
      </w:r>
    </w:p>
    <w:p w14:paraId="306671C6" w14:textId="77777777" w:rsidR="00883E2E" w:rsidRDefault="00883E2E" w:rsidP="00BD760F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У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>К-</w:t>
      </w:r>
      <w:r w:rsidR="002E593D">
        <w:rPr>
          <w:rFonts w:ascii="Times New Roman" w:hAnsi="Times New Roman" w:cs="Times New Roman"/>
          <w:color w:val="auto"/>
          <w:sz w:val="28"/>
          <w:szCs w:val="28"/>
        </w:rPr>
        <w:t>10</w:t>
      </w:r>
    </w:p>
    <w:p w14:paraId="65279264" w14:textId="77777777" w:rsidR="00883E2E" w:rsidRDefault="00883E2E" w:rsidP="00BD760F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A2801E3" w14:textId="77777777" w:rsidR="00883E2E" w:rsidRPr="00883E2E" w:rsidRDefault="00883E2E" w:rsidP="00BD760F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883E2E">
        <w:rPr>
          <w:rFonts w:ascii="Times New Roman" w:hAnsi="Times New Roman" w:cs="Times New Roman"/>
          <w:color w:val="auto"/>
          <w:sz w:val="28"/>
          <w:szCs w:val="28"/>
        </w:rPr>
        <w:t>. Основными задачами метрологии являются:</w:t>
      </w:r>
    </w:p>
    <w:p w14:paraId="2BDD2919" w14:textId="77777777" w:rsidR="00883E2E" w:rsidRPr="00883E2E" w:rsidRDefault="00883E2E" w:rsidP="00F566E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2E593D">
        <w:rPr>
          <w:rFonts w:ascii="Times New Roman" w:hAnsi="Times New Roman" w:cs="Times New Roman"/>
          <w:color w:val="auto"/>
          <w:sz w:val="28"/>
          <w:szCs w:val="28"/>
        </w:rPr>
        <w:t xml:space="preserve">) </w:t>
      </w:r>
      <w:r w:rsidRPr="00883E2E">
        <w:rPr>
          <w:rFonts w:ascii="Times New Roman" w:hAnsi="Times New Roman" w:cs="Times New Roman"/>
          <w:color w:val="auto"/>
          <w:sz w:val="28"/>
          <w:szCs w:val="28"/>
        </w:rPr>
        <w:t>оценка соответствия продукции тре</w:t>
      </w:r>
      <w:r w:rsidR="002E593D">
        <w:rPr>
          <w:rFonts w:ascii="Times New Roman" w:hAnsi="Times New Roman" w:cs="Times New Roman"/>
          <w:color w:val="auto"/>
          <w:sz w:val="28"/>
          <w:szCs w:val="28"/>
        </w:rPr>
        <w:t>бованиям нормативных документов</w:t>
      </w:r>
    </w:p>
    <w:p w14:paraId="5E7E706F" w14:textId="77777777" w:rsidR="00883E2E" w:rsidRPr="00883E2E" w:rsidRDefault="00883E2E" w:rsidP="00F566E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</w:t>
      </w:r>
      <w:r w:rsidR="002E593D">
        <w:rPr>
          <w:rFonts w:ascii="Times New Roman" w:hAnsi="Times New Roman" w:cs="Times New Roman"/>
          <w:color w:val="auto"/>
          <w:sz w:val="28"/>
          <w:szCs w:val="28"/>
        </w:rPr>
        <w:t>) обеспечение единства измерений</w:t>
      </w:r>
    </w:p>
    <w:p w14:paraId="33AC2FB0" w14:textId="77777777" w:rsidR="00883E2E" w:rsidRPr="00883E2E" w:rsidRDefault="00883E2E" w:rsidP="00F566E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2E593D">
        <w:rPr>
          <w:rFonts w:ascii="Times New Roman" w:hAnsi="Times New Roman" w:cs="Times New Roman"/>
          <w:color w:val="auto"/>
          <w:sz w:val="28"/>
          <w:szCs w:val="28"/>
        </w:rPr>
        <w:t xml:space="preserve">) </w:t>
      </w:r>
      <w:r w:rsidRPr="00883E2E">
        <w:rPr>
          <w:rFonts w:ascii="Times New Roman" w:hAnsi="Times New Roman" w:cs="Times New Roman"/>
          <w:color w:val="auto"/>
          <w:sz w:val="28"/>
          <w:szCs w:val="28"/>
        </w:rPr>
        <w:t>выявление несоотве</w:t>
      </w:r>
      <w:r w:rsidR="002E593D">
        <w:rPr>
          <w:rFonts w:ascii="Times New Roman" w:hAnsi="Times New Roman" w:cs="Times New Roman"/>
          <w:color w:val="auto"/>
          <w:sz w:val="28"/>
          <w:szCs w:val="28"/>
        </w:rPr>
        <w:t>тствий требованиям безопасности</w:t>
      </w:r>
    </w:p>
    <w:p w14:paraId="6FAE32D9" w14:textId="77777777" w:rsidR="00883E2E" w:rsidRPr="00B26B47" w:rsidRDefault="00883E2E" w:rsidP="00BD760F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color w:val="auto"/>
          <w:sz w:val="28"/>
          <w:szCs w:val="28"/>
        </w:rPr>
        <w:t>Б</w:t>
      </w:r>
    </w:p>
    <w:p w14:paraId="08E1ACB7" w14:textId="77777777" w:rsidR="00BD760F" w:rsidRDefault="00883E2E" w:rsidP="00BD760F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auto"/>
          <w:sz w:val="28"/>
          <w:szCs w:val="28"/>
        </w:rPr>
        <w:t>У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>К-</w:t>
      </w:r>
      <w:r w:rsidR="002E593D">
        <w:rPr>
          <w:rFonts w:ascii="Times New Roman" w:hAnsi="Times New Roman" w:cs="Times New Roman"/>
          <w:color w:val="auto"/>
          <w:sz w:val="28"/>
          <w:szCs w:val="28"/>
        </w:rPr>
        <w:t xml:space="preserve">10, </w:t>
      </w:r>
      <w:r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>ПК-</w:t>
      </w:r>
      <w:r>
        <w:rPr>
          <w:rFonts w:ascii="Times New Roman" w:hAnsi="Times New Roman" w:cs="Times New Roman"/>
          <w:color w:val="auto"/>
          <w:sz w:val="28"/>
          <w:szCs w:val="28"/>
        </w:rPr>
        <w:t>4</w:t>
      </w:r>
    </w:p>
    <w:p w14:paraId="54ABA1F3" w14:textId="77777777" w:rsidR="00BD760F" w:rsidRDefault="00BD760F" w:rsidP="00BD760F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5770CD54" w14:textId="77777777" w:rsidR="00BD760F" w:rsidRDefault="00BD760F" w:rsidP="007E4C6F">
      <w:pPr>
        <w:pStyle w:val="Default"/>
        <w:rPr>
          <w:sz w:val="28"/>
          <w:szCs w:val="28"/>
        </w:rPr>
      </w:pPr>
    </w:p>
    <w:p w14:paraId="1D81F87E" w14:textId="77777777" w:rsidR="007E4C6F" w:rsidRPr="00B26B47" w:rsidRDefault="007E4C6F" w:rsidP="007E4C6F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14:paraId="1E26BF9C" w14:textId="77777777" w:rsidR="007E4C6F" w:rsidRPr="00B26B47" w:rsidRDefault="007E4C6F" w:rsidP="007E4C6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4F91823D" w14:textId="77777777" w:rsidR="007E4C6F" w:rsidRPr="00B26B47" w:rsidRDefault="007E4C6F" w:rsidP="00BD760F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14:paraId="1C3E2B57" w14:textId="77777777" w:rsidR="007E4C6F" w:rsidRPr="00B26B47" w:rsidRDefault="007E4C6F" w:rsidP="00BD760F">
      <w:pPr>
        <w:ind w:firstLine="720"/>
        <w:jc w:val="both"/>
        <w:rPr>
          <w:i/>
          <w:iCs/>
          <w:sz w:val="28"/>
          <w:szCs w:val="28"/>
        </w:rPr>
      </w:pPr>
      <w:r w:rsidRPr="00B26B47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18115F88" w14:textId="77777777" w:rsidR="003B7B33" w:rsidRPr="00B26B47" w:rsidRDefault="003B7B33" w:rsidP="008814C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D8A9D59" w14:textId="77777777" w:rsidR="00F44650" w:rsidRPr="00B26B47" w:rsidRDefault="00B85506" w:rsidP="00BD760F">
      <w:pPr>
        <w:pStyle w:val="ae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>
        <w:rPr>
          <w:sz w:val="28"/>
          <w:szCs w:val="28"/>
        </w:rPr>
        <w:t>1</w:t>
      </w:r>
      <w:r w:rsidR="00BF74C6">
        <w:rPr>
          <w:sz w:val="28"/>
          <w:szCs w:val="28"/>
        </w:rPr>
        <w:t xml:space="preserve">. Установите соответствие </w:t>
      </w:r>
      <w:r w:rsidR="007E5EFA">
        <w:rPr>
          <w:sz w:val="28"/>
          <w:szCs w:val="28"/>
        </w:rPr>
        <w:t xml:space="preserve">наименования и определения </w:t>
      </w:r>
      <w:r w:rsidR="00BF74C6">
        <w:rPr>
          <w:sz w:val="28"/>
          <w:szCs w:val="28"/>
        </w:rPr>
        <w:t>элемента экономики качества:</w:t>
      </w: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378"/>
      </w:tblGrid>
      <w:tr w:rsidR="00BF74C6" w:rsidRPr="00B26B47" w14:paraId="789681C2" w14:textId="77777777" w:rsidTr="00396C24">
        <w:tc>
          <w:tcPr>
            <w:tcW w:w="3261" w:type="dxa"/>
          </w:tcPr>
          <w:p w14:paraId="79C36154" w14:textId="77777777" w:rsidR="00BF74C6" w:rsidRPr="00B26B47" w:rsidRDefault="00BF74C6" w:rsidP="00396C2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Наименование</w:t>
            </w:r>
          </w:p>
        </w:tc>
        <w:tc>
          <w:tcPr>
            <w:tcW w:w="6378" w:type="dxa"/>
          </w:tcPr>
          <w:p w14:paraId="5779D969" w14:textId="77777777" w:rsidR="00BF74C6" w:rsidRPr="00B26B47" w:rsidRDefault="00006CA7" w:rsidP="00396C2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Определение</w:t>
            </w:r>
          </w:p>
        </w:tc>
      </w:tr>
      <w:tr w:rsidR="00BF74C6" w:rsidRPr="00B26B47" w14:paraId="1D0B2FE8" w14:textId="77777777" w:rsidTr="00396C24">
        <w:trPr>
          <w:trHeight w:val="1174"/>
        </w:trPr>
        <w:tc>
          <w:tcPr>
            <w:tcW w:w="3261" w:type="dxa"/>
          </w:tcPr>
          <w:p w14:paraId="40FCEFE7" w14:textId="77777777" w:rsidR="00BF74C6" w:rsidRPr="00B26B47" w:rsidRDefault="00BF74C6" w:rsidP="007E5EFA">
            <w:pPr>
              <w:jc w:val="both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 xml:space="preserve">1) </w:t>
            </w:r>
            <w:r>
              <w:rPr>
                <w:sz w:val="28"/>
                <w:szCs w:val="28"/>
              </w:rPr>
              <w:t>Метрология</w:t>
            </w:r>
          </w:p>
        </w:tc>
        <w:tc>
          <w:tcPr>
            <w:tcW w:w="6378" w:type="dxa"/>
          </w:tcPr>
          <w:p w14:paraId="428C57A5" w14:textId="77777777" w:rsidR="00BF74C6" w:rsidRPr="007E5EFA" w:rsidRDefault="00BF74C6" w:rsidP="007E5EFA">
            <w:pPr>
              <w:jc w:val="both"/>
              <w:rPr>
                <w:sz w:val="28"/>
                <w:szCs w:val="28"/>
              </w:rPr>
            </w:pPr>
            <w:r w:rsidRPr="007E5EFA">
              <w:rPr>
                <w:sz w:val="28"/>
                <w:szCs w:val="28"/>
              </w:rPr>
              <w:t xml:space="preserve">А) </w:t>
            </w:r>
            <w:r w:rsidR="002E593D">
              <w:rPr>
                <w:sz w:val="28"/>
                <w:szCs w:val="28"/>
              </w:rPr>
              <w:t>д</w:t>
            </w:r>
            <w:r w:rsidRPr="007E5EFA">
              <w:rPr>
                <w:sz w:val="28"/>
                <w:szCs w:val="28"/>
              </w:rPr>
              <w:t>еятельность по установлению правил и характеристик в целях их добровольного многократного использования, направленная на достижение упорядоченности в сферах производства и обращения продукции и повышение конкурентоспособности</w:t>
            </w:r>
            <w:r w:rsidR="002E593D">
              <w:rPr>
                <w:sz w:val="28"/>
                <w:szCs w:val="28"/>
              </w:rPr>
              <w:t xml:space="preserve"> продукции, работ или услуг</w:t>
            </w:r>
          </w:p>
        </w:tc>
      </w:tr>
      <w:tr w:rsidR="00BF74C6" w:rsidRPr="00B26B47" w14:paraId="4442188C" w14:textId="77777777" w:rsidTr="00396C24">
        <w:tc>
          <w:tcPr>
            <w:tcW w:w="3261" w:type="dxa"/>
          </w:tcPr>
          <w:p w14:paraId="51399E63" w14:textId="77777777" w:rsidR="00BF74C6" w:rsidRPr="00B26B47" w:rsidRDefault="00BF74C6" w:rsidP="007E5EFA">
            <w:pPr>
              <w:jc w:val="both"/>
              <w:rPr>
                <w:sz w:val="28"/>
                <w:szCs w:val="28"/>
              </w:rPr>
            </w:pPr>
            <w:r w:rsidRPr="007E5EFA">
              <w:rPr>
                <w:sz w:val="28"/>
                <w:szCs w:val="28"/>
              </w:rPr>
              <w:t>2) Сертификация</w:t>
            </w:r>
          </w:p>
        </w:tc>
        <w:tc>
          <w:tcPr>
            <w:tcW w:w="6378" w:type="dxa"/>
          </w:tcPr>
          <w:p w14:paraId="2A7E2444" w14:textId="77777777" w:rsidR="00BF74C6" w:rsidRPr="007E5EFA" w:rsidRDefault="00BF74C6" w:rsidP="007E5EFA">
            <w:pPr>
              <w:jc w:val="both"/>
              <w:rPr>
                <w:sz w:val="28"/>
                <w:szCs w:val="28"/>
              </w:rPr>
            </w:pPr>
            <w:r w:rsidRPr="007E5EFA">
              <w:rPr>
                <w:sz w:val="28"/>
                <w:szCs w:val="28"/>
              </w:rPr>
              <w:t xml:space="preserve">Б) </w:t>
            </w:r>
            <w:r w:rsidR="002E593D">
              <w:rPr>
                <w:sz w:val="28"/>
                <w:szCs w:val="28"/>
              </w:rPr>
              <w:t>н</w:t>
            </w:r>
            <w:r w:rsidRPr="007E5EFA">
              <w:rPr>
                <w:sz w:val="28"/>
                <w:szCs w:val="28"/>
              </w:rPr>
              <w:t>аука об измерениях, методах и средствах обеспечения их единства и способа</w:t>
            </w:r>
            <w:r w:rsidR="002E593D">
              <w:rPr>
                <w:sz w:val="28"/>
                <w:szCs w:val="28"/>
              </w:rPr>
              <w:t>х достижения требуемой точности</w:t>
            </w:r>
          </w:p>
        </w:tc>
      </w:tr>
      <w:tr w:rsidR="00BF74C6" w:rsidRPr="00B26B47" w14:paraId="7C0C5C17" w14:textId="77777777" w:rsidTr="00396C24">
        <w:tc>
          <w:tcPr>
            <w:tcW w:w="3261" w:type="dxa"/>
          </w:tcPr>
          <w:p w14:paraId="36B49684" w14:textId="77777777" w:rsidR="00BF74C6" w:rsidRPr="00F44650" w:rsidRDefault="007E5EFA" w:rsidP="007E5EFA">
            <w:pPr>
              <w:jc w:val="both"/>
              <w:rPr>
                <w:sz w:val="28"/>
                <w:szCs w:val="28"/>
              </w:rPr>
            </w:pPr>
            <w:r w:rsidRPr="007E5EFA">
              <w:rPr>
                <w:sz w:val="28"/>
                <w:szCs w:val="28"/>
              </w:rPr>
              <w:t xml:space="preserve">3) </w:t>
            </w:r>
            <w:r w:rsidR="00BF74C6" w:rsidRPr="007E5EFA">
              <w:rPr>
                <w:sz w:val="28"/>
                <w:szCs w:val="28"/>
              </w:rPr>
              <w:t>Управление качеством</w:t>
            </w:r>
          </w:p>
        </w:tc>
        <w:tc>
          <w:tcPr>
            <w:tcW w:w="6378" w:type="dxa"/>
          </w:tcPr>
          <w:p w14:paraId="48FF0FC2" w14:textId="77777777" w:rsidR="00BF74C6" w:rsidRPr="007E5EFA" w:rsidRDefault="007E5EFA" w:rsidP="007E5EFA">
            <w:pPr>
              <w:jc w:val="both"/>
              <w:rPr>
                <w:sz w:val="28"/>
                <w:szCs w:val="28"/>
              </w:rPr>
            </w:pPr>
            <w:r w:rsidRPr="007E5EFA">
              <w:rPr>
                <w:sz w:val="28"/>
                <w:szCs w:val="28"/>
              </w:rPr>
              <w:t xml:space="preserve">В) </w:t>
            </w:r>
            <w:r w:rsidR="002E593D">
              <w:rPr>
                <w:sz w:val="28"/>
                <w:szCs w:val="28"/>
              </w:rPr>
              <w:t>п</w:t>
            </w:r>
            <w:r w:rsidRPr="007E5EFA">
              <w:rPr>
                <w:sz w:val="28"/>
                <w:szCs w:val="28"/>
              </w:rPr>
              <w:t>роцедура, в ходе которой уполномоченная организация подтверждает соответствие продукции, работ, услуг и процессов уст</w:t>
            </w:r>
            <w:r w:rsidR="002E593D">
              <w:rPr>
                <w:sz w:val="28"/>
                <w:szCs w:val="28"/>
              </w:rPr>
              <w:t>ановленным нормам и требованиям</w:t>
            </w:r>
          </w:p>
        </w:tc>
      </w:tr>
      <w:tr w:rsidR="00BF74C6" w:rsidRPr="00B26B47" w14:paraId="3AD6C756" w14:textId="77777777" w:rsidTr="00396C24">
        <w:tc>
          <w:tcPr>
            <w:tcW w:w="3261" w:type="dxa"/>
          </w:tcPr>
          <w:p w14:paraId="0135DDAA" w14:textId="77777777" w:rsidR="00BF74C6" w:rsidRPr="00F44650" w:rsidRDefault="007E5EFA" w:rsidP="007E5EFA">
            <w:pPr>
              <w:jc w:val="both"/>
              <w:rPr>
                <w:sz w:val="28"/>
                <w:szCs w:val="28"/>
              </w:rPr>
            </w:pPr>
            <w:r w:rsidRPr="007E5EFA">
              <w:rPr>
                <w:sz w:val="28"/>
                <w:szCs w:val="28"/>
              </w:rPr>
              <w:t xml:space="preserve">4) </w:t>
            </w:r>
            <w:r w:rsidR="00BF74C6" w:rsidRPr="007E5EFA">
              <w:rPr>
                <w:sz w:val="28"/>
                <w:szCs w:val="28"/>
              </w:rPr>
              <w:t>Стандартизация</w:t>
            </w:r>
          </w:p>
        </w:tc>
        <w:tc>
          <w:tcPr>
            <w:tcW w:w="6378" w:type="dxa"/>
          </w:tcPr>
          <w:p w14:paraId="0A856740" w14:textId="77777777" w:rsidR="00BF74C6" w:rsidRPr="007E5EFA" w:rsidRDefault="007E5EFA" w:rsidP="007E5EFA">
            <w:pPr>
              <w:jc w:val="both"/>
              <w:rPr>
                <w:sz w:val="28"/>
                <w:szCs w:val="28"/>
              </w:rPr>
            </w:pPr>
            <w:r w:rsidRPr="007E5EFA">
              <w:rPr>
                <w:sz w:val="28"/>
                <w:szCs w:val="28"/>
              </w:rPr>
              <w:t xml:space="preserve">Г) </w:t>
            </w:r>
            <w:r w:rsidR="002E593D">
              <w:rPr>
                <w:sz w:val="28"/>
                <w:szCs w:val="28"/>
              </w:rPr>
              <w:t>н</w:t>
            </w:r>
            <w:r w:rsidRPr="007E5EFA">
              <w:rPr>
                <w:sz w:val="28"/>
                <w:szCs w:val="28"/>
              </w:rPr>
              <w:t xml:space="preserve">епрерывный процесс целенаправленного воздействия на объекты управления в области качества, осуществляемый на всех этапах и стадиях жизненного цикла </w:t>
            </w:r>
            <w:r w:rsidR="002E593D">
              <w:rPr>
                <w:sz w:val="28"/>
                <w:szCs w:val="28"/>
              </w:rPr>
              <w:t>продукции (услуги)</w:t>
            </w:r>
          </w:p>
        </w:tc>
      </w:tr>
    </w:tbl>
    <w:p w14:paraId="5CA9FF5A" w14:textId="77777777" w:rsidR="007E5EFA" w:rsidRPr="00B26B47" w:rsidRDefault="007E5EFA" w:rsidP="00BD760F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7E5EFA" w:rsidRPr="00B26B47" w14:paraId="6A79A1BE" w14:textId="77777777" w:rsidTr="00396C24">
        <w:tc>
          <w:tcPr>
            <w:tcW w:w="1668" w:type="dxa"/>
          </w:tcPr>
          <w:p w14:paraId="00B5FE69" w14:textId="77777777" w:rsidR="007E5EFA" w:rsidRPr="00B26B47" w:rsidRDefault="007E5EFA" w:rsidP="00396C24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60EDA609" w14:textId="77777777" w:rsidR="007E5EFA" w:rsidRPr="00B26B47" w:rsidRDefault="007E5EFA" w:rsidP="00396C24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18078156" w14:textId="77777777" w:rsidR="007E5EFA" w:rsidRPr="00B26B47" w:rsidRDefault="007E5EFA" w:rsidP="00396C24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72F98BEB" w14:textId="77777777" w:rsidR="007E5EFA" w:rsidRPr="00B26B47" w:rsidRDefault="007E5EFA" w:rsidP="00396C24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4</w:t>
            </w:r>
          </w:p>
        </w:tc>
      </w:tr>
      <w:tr w:rsidR="007E5EFA" w:rsidRPr="00B26B47" w14:paraId="249C1E7A" w14:textId="77777777" w:rsidTr="00396C24">
        <w:tc>
          <w:tcPr>
            <w:tcW w:w="1668" w:type="dxa"/>
          </w:tcPr>
          <w:p w14:paraId="573EDB1A" w14:textId="77777777" w:rsidR="007E5EFA" w:rsidRPr="00B26B47" w:rsidRDefault="007E5EFA" w:rsidP="00396C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21684F8F" w14:textId="77777777" w:rsidR="007E5EFA" w:rsidRPr="00B26B47" w:rsidRDefault="007E5EFA" w:rsidP="00396C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39C0F5FE" w14:textId="77777777" w:rsidR="007E5EFA" w:rsidRPr="00B26B47" w:rsidRDefault="007E5EFA" w:rsidP="00396C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3AA9F155" w14:textId="77777777" w:rsidR="007E5EFA" w:rsidRPr="00B26B47" w:rsidRDefault="007E5EFA" w:rsidP="00396C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1449E492" w14:textId="77777777" w:rsidR="007E5EFA" w:rsidRDefault="007E5EFA" w:rsidP="00BD760F">
      <w:pPr>
        <w:pStyle w:val="ae"/>
        <w:shd w:val="clear" w:color="auto" w:fill="FFFFFF"/>
        <w:spacing w:before="0" w:beforeAutospacing="0" w:after="0" w:afterAutospacing="0"/>
        <w:ind w:firstLine="720"/>
        <w:rPr>
          <w:rFonts w:ascii="Arial" w:hAnsi="Arial" w:cs="Arial"/>
          <w:color w:val="333333"/>
          <w:sz w:val="21"/>
          <w:szCs w:val="21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94265B">
        <w:rPr>
          <w:sz w:val="28"/>
          <w:szCs w:val="28"/>
        </w:rPr>
        <w:t>У</w:t>
      </w:r>
      <w:r w:rsidR="0094265B" w:rsidRPr="00B26B47">
        <w:rPr>
          <w:sz w:val="28"/>
          <w:szCs w:val="28"/>
        </w:rPr>
        <w:t>К-</w:t>
      </w:r>
      <w:r w:rsidR="002E593D">
        <w:rPr>
          <w:sz w:val="28"/>
          <w:szCs w:val="28"/>
        </w:rPr>
        <w:t>10,</w:t>
      </w:r>
      <w:r w:rsidR="0094265B" w:rsidRPr="0094265B">
        <w:rPr>
          <w:sz w:val="28"/>
          <w:szCs w:val="28"/>
        </w:rPr>
        <w:t xml:space="preserve"> </w:t>
      </w:r>
      <w:r w:rsidR="0094265B">
        <w:rPr>
          <w:sz w:val="28"/>
          <w:szCs w:val="28"/>
        </w:rPr>
        <w:t>О</w:t>
      </w:r>
      <w:r w:rsidR="0094265B" w:rsidRPr="00B26B47">
        <w:rPr>
          <w:sz w:val="28"/>
          <w:szCs w:val="28"/>
        </w:rPr>
        <w:t>ПК-</w:t>
      </w:r>
      <w:r w:rsidR="0094265B">
        <w:rPr>
          <w:sz w:val="28"/>
          <w:szCs w:val="28"/>
        </w:rPr>
        <w:t>4</w:t>
      </w:r>
    </w:p>
    <w:p w14:paraId="71D27BFE" w14:textId="77777777" w:rsidR="007E5EFA" w:rsidRDefault="007E5EFA" w:rsidP="008F0D36">
      <w:pPr>
        <w:jc w:val="both"/>
        <w:rPr>
          <w:sz w:val="28"/>
          <w:szCs w:val="28"/>
        </w:rPr>
      </w:pPr>
    </w:p>
    <w:p w14:paraId="32EBC000" w14:textId="77777777" w:rsidR="00B85506" w:rsidRDefault="008E4678" w:rsidP="00BD760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85506">
        <w:rPr>
          <w:sz w:val="28"/>
          <w:szCs w:val="28"/>
        </w:rPr>
        <w:t xml:space="preserve">. Установите соответствие между понятиями и определениями </w:t>
      </w:r>
      <w:r w:rsidR="00B85506" w:rsidRPr="00802A08">
        <w:rPr>
          <w:sz w:val="28"/>
          <w:szCs w:val="28"/>
        </w:rPr>
        <w:t>экономических показателей эффективности работ стандартизации</w:t>
      </w:r>
      <w:r w:rsidR="004E7826">
        <w:rPr>
          <w:sz w:val="28"/>
          <w:szCs w:val="28"/>
        </w:rPr>
        <w:t>:</w:t>
      </w: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378"/>
      </w:tblGrid>
      <w:tr w:rsidR="00B85506" w:rsidRPr="00B26B47" w14:paraId="7F904E2E" w14:textId="77777777" w:rsidTr="00396C24">
        <w:tc>
          <w:tcPr>
            <w:tcW w:w="3261" w:type="dxa"/>
          </w:tcPr>
          <w:p w14:paraId="19319C3D" w14:textId="77777777" w:rsidR="00B85506" w:rsidRPr="00B26B47" w:rsidRDefault="00B85506" w:rsidP="00396C2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Понятие</w:t>
            </w:r>
          </w:p>
        </w:tc>
        <w:tc>
          <w:tcPr>
            <w:tcW w:w="6378" w:type="dxa"/>
          </w:tcPr>
          <w:p w14:paraId="1F439AA4" w14:textId="77777777" w:rsidR="00B85506" w:rsidRPr="00B26B47" w:rsidRDefault="00B85506" w:rsidP="00396C2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Определение</w:t>
            </w:r>
          </w:p>
        </w:tc>
      </w:tr>
      <w:tr w:rsidR="00B85506" w:rsidRPr="00B26B47" w14:paraId="512BA20E" w14:textId="77777777" w:rsidTr="00396C24">
        <w:trPr>
          <w:trHeight w:val="1174"/>
        </w:trPr>
        <w:tc>
          <w:tcPr>
            <w:tcW w:w="3261" w:type="dxa"/>
          </w:tcPr>
          <w:p w14:paraId="5E143B49" w14:textId="77777777" w:rsidR="00B85506" w:rsidRPr="00B26B47" w:rsidRDefault="00B85506" w:rsidP="00396C24">
            <w:pPr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 xml:space="preserve">1) </w:t>
            </w:r>
            <w:r w:rsidRPr="00802A08">
              <w:rPr>
                <w:sz w:val="28"/>
                <w:szCs w:val="28"/>
              </w:rPr>
              <w:t>Экономия</w:t>
            </w:r>
          </w:p>
        </w:tc>
        <w:tc>
          <w:tcPr>
            <w:tcW w:w="6378" w:type="dxa"/>
          </w:tcPr>
          <w:p w14:paraId="49335408" w14:textId="77777777" w:rsidR="00B85506" w:rsidRPr="00B26B47" w:rsidRDefault="00B85506" w:rsidP="00396C24">
            <w:pPr>
              <w:jc w:val="both"/>
              <w:rPr>
                <w:sz w:val="28"/>
                <w:szCs w:val="28"/>
              </w:rPr>
            </w:pPr>
            <w:r w:rsidRPr="00F44650">
              <w:rPr>
                <w:sz w:val="28"/>
                <w:szCs w:val="28"/>
              </w:rPr>
              <w:t xml:space="preserve">А) </w:t>
            </w:r>
            <w:r w:rsidR="002E593D">
              <w:rPr>
                <w:sz w:val="28"/>
                <w:szCs w:val="28"/>
              </w:rPr>
              <w:t>с</w:t>
            </w:r>
            <w:r w:rsidRPr="00802A08">
              <w:rPr>
                <w:sz w:val="28"/>
                <w:szCs w:val="28"/>
              </w:rPr>
              <w:t>уммарное увеличение издержек в производстве вследствие применения стандарта или группы стандартов, приходящееся на един</w:t>
            </w:r>
            <w:r w:rsidR="002E593D">
              <w:rPr>
                <w:sz w:val="28"/>
                <w:szCs w:val="28"/>
              </w:rPr>
              <w:t>ицу стандартизируемой продукции</w:t>
            </w:r>
          </w:p>
        </w:tc>
      </w:tr>
      <w:tr w:rsidR="00B85506" w:rsidRPr="00B26B47" w14:paraId="3065A62C" w14:textId="77777777" w:rsidTr="00396C24">
        <w:tc>
          <w:tcPr>
            <w:tcW w:w="3261" w:type="dxa"/>
          </w:tcPr>
          <w:p w14:paraId="11F4C330" w14:textId="77777777" w:rsidR="00B85506" w:rsidRPr="00B26B47" w:rsidRDefault="00B85506" w:rsidP="00396C24">
            <w:pPr>
              <w:rPr>
                <w:sz w:val="28"/>
                <w:szCs w:val="28"/>
              </w:rPr>
            </w:pPr>
            <w:r w:rsidRPr="00F44650">
              <w:rPr>
                <w:sz w:val="28"/>
                <w:szCs w:val="28"/>
              </w:rPr>
              <w:t xml:space="preserve">2) </w:t>
            </w:r>
            <w:r w:rsidRPr="00802A08">
              <w:rPr>
                <w:sz w:val="28"/>
                <w:szCs w:val="28"/>
              </w:rPr>
              <w:t>Затраты</w:t>
            </w:r>
          </w:p>
        </w:tc>
        <w:tc>
          <w:tcPr>
            <w:tcW w:w="6378" w:type="dxa"/>
          </w:tcPr>
          <w:p w14:paraId="75F0C294" w14:textId="77777777" w:rsidR="00B85506" w:rsidRPr="00B26B47" w:rsidRDefault="00B85506" w:rsidP="00396C24">
            <w:pPr>
              <w:jc w:val="both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Б</w:t>
            </w:r>
            <w:r w:rsidR="002E593D">
              <w:rPr>
                <w:sz w:val="28"/>
                <w:szCs w:val="28"/>
              </w:rPr>
              <w:t>) с</w:t>
            </w:r>
            <w:r w:rsidRPr="00802A08">
              <w:rPr>
                <w:sz w:val="28"/>
                <w:szCs w:val="28"/>
              </w:rPr>
              <w:t xml:space="preserve">оотношение экономического эффекта и издержек при производстве в связи с применением </w:t>
            </w:r>
            <w:r w:rsidR="002E593D">
              <w:rPr>
                <w:sz w:val="28"/>
                <w:szCs w:val="28"/>
              </w:rPr>
              <w:t>стандарта или группы стандартов</w:t>
            </w:r>
          </w:p>
        </w:tc>
      </w:tr>
      <w:tr w:rsidR="00B85506" w:rsidRPr="00B26B47" w14:paraId="63EA2877" w14:textId="77777777" w:rsidTr="00396C24">
        <w:tc>
          <w:tcPr>
            <w:tcW w:w="3261" w:type="dxa"/>
          </w:tcPr>
          <w:p w14:paraId="46A4A9F2" w14:textId="77777777" w:rsidR="00B85506" w:rsidRPr="00F44650" w:rsidRDefault="00B85506" w:rsidP="00396C24">
            <w:pPr>
              <w:rPr>
                <w:sz w:val="28"/>
                <w:szCs w:val="28"/>
              </w:rPr>
            </w:pPr>
            <w:r w:rsidRPr="00802A08">
              <w:rPr>
                <w:sz w:val="28"/>
                <w:szCs w:val="28"/>
              </w:rPr>
              <w:t xml:space="preserve">3) Экономический эффект на единицу </w:t>
            </w:r>
            <w:r w:rsidRPr="00802A08">
              <w:rPr>
                <w:sz w:val="28"/>
                <w:szCs w:val="28"/>
              </w:rPr>
              <w:lastRenderedPageBreak/>
              <w:t>продукции</w:t>
            </w:r>
          </w:p>
        </w:tc>
        <w:tc>
          <w:tcPr>
            <w:tcW w:w="6378" w:type="dxa"/>
          </w:tcPr>
          <w:p w14:paraId="36187917" w14:textId="77777777" w:rsidR="00B85506" w:rsidRPr="00B26B47" w:rsidRDefault="002E593D" w:rsidP="00396C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В) с</w:t>
            </w:r>
            <w:r w:rsidR="00B85506" w:rsidRPr="00802A08">
              <w:rPr>
                <w:sz w:val="28"/>
                <w:szCs w:val="28"/>
              </w:rPr>
              <w:t xml:space="preserve">уммарное уменьшение издержек вследствие применения стандарта или группы стандартов, </w:t>
            </w:r>
            <w:r w:rsidR="00B85506" w:rsidRPr="00802A08">
              <w:rPr>
                <w:sz w:val="28"/>
                <w:szCs w:val="28"/>
              </w:rPr>
              <w:lastRenderedPageBreak/>
              <w:t>приходящееся на един</w:t>
            </w:r>
            <w:r>
              <w:rPr>
                <w:sz w:val="28"/>
                <w:szCs w:val="28"/>
              </w:rPr>
              <w:t>ицу стандартизируемой продукции</w:t>
            </w:r>
          </w:p>
        </w:tc>
      </w:tr>
      <w:tr w:rsidR="00B85506" w:rsidRPr="00B26B47" w14:paraId="20862EAB" w14:textId="77777777" w:rsidTr="00396C24">
        <w:tc>
          <w:tcPr>
            <w:tcW w:w="3261" w:type="dxa"/>
          </w:tcPr>
          <w:p w14:paraId="291F5784" w14:textId="77777777" w:rsidR="00B85506" w:rsidRPr="00F44650" w:rsidRDefault="00B85506" w:rsidP="00396C24">
            <w:pPr>
              <w:rPr>
                <w:sz w:val="28"/>
                <w:szCs w:val="28"/>
              </w:rPr>
            </w:pPr>
            <w:r w:rsidRPr="00802A08">
              <w:rPr>
                <w:sz w:val="28"/>
                <w:szCs w:val="28"/>
              </w:rPr>
              <w:lastRenderedPageBreak/>
              <w:t>4) Экономическая эффективность работ по стандартизации</w:t>
            </w:r>
          </w:p>
        </w:tc>
        <w:tc>
          <w:tcPr>
            <w:tcW w:w="6378" w:type="dxa"/>
          </w:tcPr>
          <w:p w14:paraId="326D2737" w14:textId="77777777" w:rsidR="00B85506" w:rsidRPr="00802A08" w:rsidRDefault="002E593D" w:rsidP="00396C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 и</w:t>
            </w:r>
            <w:r w:rsidR="00B85506" w:rsidRPr="00802A08">
              <w:rPr>
                <w:sz w:val="28"/>
                <w:szCs w:val="28"/>
              </w:rPr>
              <w:t>тоговое уменьшение издержек при производстве, обращении, эксплуатации и утилизации един</w:t>
            </w:r>
            <w:r>
              <w:rPr>
                <w:sz w:val="28"/>
                <w:szCs w:val="28"/>
              </w:rPr>
              <w:t>ицы стандартизируемой продукции</w:t>
            </w:r>
          </w:p>
        </w:tc>
      </w:tr>
    </w:tbl>
    <w:p w14:paraId="56B906C0" w14:textId="77777777" w:rsidR="00B85506" w:rsidRPr="00B26B47" w:rsidRDefault="00B85506" w:rsidP="00BD760F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B85506" w:rsidRPr="00B26B47" w14:paraId="29864535" w14:textId="77777777" w:rsidTr="00396C24">
        <w:tc>
          <w:tcPr>
            <w:tcW w:w="1668" w:type="dxa"/>
          </w:tcPr>
          <w:p w14:paraId="1344C92C" w14:textId="77777777" w:rsidR="00B85506" w:rsidRPr="00B26B47" w:rsidRDefault="00B85506" w:rsidP="00396C24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50E65328" w14:textId="77777777" w:rsidR="00B85506" w:rsidRPr="00B26B47" w:rsidRDefault="00B85506" w:rsidP="00396C24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2F110BE2" w14:textId="77777777" w:rsidR="00B85506" w:rsidRPr="00B26B47" w:rsidRDefault="00B85506" w:rsidP="00396C24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3C01BB96" w14:textId="77777777" w:rsidR="00B85506" w:rsidRPr="00B26B47" w:rsidRDefault="00B85506" w:rsidP="00396C24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4</w:t>
            </w:r>
          </w:p>
        </w:tc>
      </w:tr>
      <w:tr w:rsidR="00B85506" w:rsidRPr="00B26B47" w14:paraId="52DD3F5B" w14:textId="77777777" w:rsidTr="00396C24">
        <w:tc>
          <w:tcPr>
            <w:tcW w:w="1668" w:type="dxa"/>
          </w:tcPr>
          <w:p w14:paraId="1F19C252" w14:textId="77777777" w:rsidR="00B85506" w:rsidRPr="00B26B47" w:rsidRDefault="00B85506" w:rsidP="00396C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3A4082E1" w14:textId="77777777" w:rsidR="00B85506" w:rsidRPr="00B26B47" w:rsidRDefault="00B85506" w:rsidP="00396C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57E9C954" w14:textId="77777777" w:rsidR="00B85506" w:rsidRPr="00B26B47" w:rsidRDefault="00B85506" w:rsidP="00396C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3EDD8251" w14:textId="77777777" w:rsidR="00B85506" w:rsidRPr="00B26B47" w:rsidRDefault="00B85506" w:rsidP="00396C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14:paraId="0CD46F69" w14:textId="77777777" w:rsidR="00B85506" w:rsidRDefault="00B85506" w:rsidP="00BD760F">
      <w:pPr>
        <w:pStyle w:val="ae"/>
        <w:shd w:val="clear" w:color="auto" w:fill="FFFFFF"/>
        <w:spacing w:before="0" w:beforeAutospacing="0" w:after="0" w:afterAutospacing="0"/>
        <w:ind w:firstLine="720"/>
        <w:rPr>
          <w:rFonts w:ascii="Arial" w:hAnsi="Arial" w:cs="Arial"/>
          <w:color w:val="333333"/>
          <w:sz w:val="21"/>
          <w:szCs w:val="21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94265B">
        <w:rPr>
          <w:sz w:val="28"/>
          <w:szCs w:val="28"/>
        </w:rPr>
        <w:t>У</w:t>
      </w:r>
      <w:r w:rsidR="0094265B" w:rsidRPr="00B26B47">
        <w:rPr>
          <w:sz w:val="28"/>
          <w:szCs w:val="28"/>
        </w:rPr>
        <w:t>К-</w:t>
      </w:r>
      <w:r w:rsidR="002E593D">
        <w:rPr>
          <w:sz w:val="28"/>
          <w:szCs w:val="28"/>
        </w:rPr>
        <w:t>10,</w:t>
      </w:r>
      <w:r w:rsidR="0094265B" w:rsidRPr="0094265B">
        <w:rPr>
          <w:sz w:val="28"/>
          <w:szCs w:val="28"/>
        </w:rPr>
        <w:t xml:space="preserve"> </w:t>
      </w:r>
      <w:r w:rsidR="0094265B">
        <w:rPr>
          <w:sz w:val="28"/>
          <w:szCs w:val="28"/>
        </w:rPr>
        <w:t>О</w:t>
      </w:r>
      <w:r w:rsidR="0094265B" w:rsidRPr="00B26B47">
        <w:rPr>
          <w:sz w:val="28"/>
          <w:szCs w:val="28"/>
        </w:rPr>
        <w:t>ПК-</w:t>
      </w:r>
      <w:r w:rsidR="0094265B">
        <w:rPr>
          <w:sz w:val="28"/>
          <w:szCs w:val="28"/>
        </w:rPr>
        <w:t>4</w:t>
      </w:r>
    </w:p>
    <w:p w14:paraId="4CC2D175" w14:textId="77777777" w:rsidR="00850570" w:rsidRDefault="00850570" w:rsidP="008F0D36">
      <w:pPr>
        <w:pStyle w:val="ae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68EA45D3" w14:textId="77777777" w:rsidR="003C75AF" w:rsidRDefault="003C75AF" w:rsidP="00205F48">
      <w:pPr>
        <w:pStyle w:val="ae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3C75AF">
        <w:rPr>
          <w:sz w:val="28"/>
          <w:szCs w:val="28"/>
        </w:rPr>
        <w:t>Установите</w:t>
      </w:r>
      <w:r>
        <w:rPr>
          <w:sz w:val="28"/>
          <w:szCs w:val="28"/>
        </w:rPr>
        <w:t xml:space="preserve"> </w:t>
      </w:r>
      <w:r w:rsidRPr="003C75AF">
        <w:rPr>
          <w:sz w:val="28"/>
          <w:szCs w:val="28"/>
        </w:rPr>
        <w:t>правильное</w:t>
      </w:r>
      <w:r>
        <w:rPr>
          <w:sz w:val="28"/>
          <w:szCs w:val="28"/>
        </w:rPr>
        <w:t xml:space="preserve"> </w:t>
      </w:r>
      <w:r w:rsidRPr="003C75AF">
        <w:rPr>
          <w:sz w:val="28"/>
          <w:szCs w:val="28"/>
        </w:rPr>
        <w:t>соответствие</w:t>
      </w:r>
      <w:r>
        <w:rPr>
          <w:sz w:val="28"/>
          <w:szCs w:val="28"/>
        </w:rPr>
        <w:t xml:space="preserve"> </w:t>
      </w:r>
      <w:r w:rsidRPr="003C75AF">
        <w:rPr>
          <w:sz w:val="28"/>
          <w:szCs w:val="28"/>
        </w:rPr>
        <w:t>между</w:t>
      </w:r>
      <w:r>
        <w:rPr>
          <w:sz w:val="28"/>
          <w:szCs w:val="28"/>
        </w:rPr>
        <w:t xml:space="preserve"> </w:t>
      </w:r>
      <w:r w:rsidRPr="003C75AF">
        <w:rPr>
          <w:sz w:val="28"/>
          <w:szCs w:val="28"/>
        </w:rPr>
        <w:t>видами</w:t>
      </w:r>
      <w:r>
        <w:rPr>
          <w:sz w:val="28"/>
          <w:szCs w:val="28"/>
        </w:rPr>
        <w:t xml:space="preserve"> </w:t>
      </w:r>
      <w:r w:rsidRPr="003C75AF">
        <w:rPr>
          <w:sz w:val="28"/>
          <w:szCs w:val="28"/>
        </w:rPr>
        <w:t>экономической</w:t>
      </w:r>
      <w:r>
        <w:rPr>
          <w:sz w:val="28"/>
          <w:szCs w:val="28"/>
        </w:rPr>
        <w:t xml:space="preserve"> </w:t>
      </w:r>
      <w:r w:rsidRPr="003C75AF">
        <w:rPr>
          <w:sz w:val="28"/>
          <w:szCs w:val="28"/>
        </w:rPr>
        <w:t>деятельности</w:t>
      </w:r>
      <w:r>
        <w:rPr>
          <w:sz w:val="28"/>
          <w:szCs w:val="28"/>
        </w:rPr>
        <w:t xml:space="preserve"> </w:t>
      </w:r>
      <w:r w:rsidRPr="003C75A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3C75AF">
        <w:rPr>
          <w:sz w:val="28"/>
          <w:szCs w:val="28"/>
        </w:rPr>
        <w:t>их</w:t>
      </w:r>
      <w:r>
        <w:rPr>
          <w:sz w:val="28"/>
          <w:szCs w:val="28"/>
        </w:rPr>
        <w:t xml:space="preserve"> примерами:</w:t>
      </w:r>
    </w:p>
    <w:tbl>
      <w:tblPr>
        <w:tblStyle w:val="a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812"/>
      </w:tblGrid>
      <w:tr w:rsidR="008F0D36" w:rsidRPr="00B26B47" w14:paraId="5369BEB7" w14:textId="77777777" w:rsidTr="008F0D36">
        <w:tc>
          <w:tcPr>
            <w:tcW w:w="4077" w:type="dxa"/>
          </w:tcPr>
          <w:p w14:paraId="7E85A510" w14:textId="77777777" w:rsidR="003C75AF" w:rsidRPr="00B26B47" w:rsidRDefault="003C75AF" w:rsidP="008F0D36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В</w:t>
            </w:r>
            <w:r w:rsidRPr="003C75AF">
              <w:rPr>
                <w:sz w:val="28"/>
                <w:szCs w:val="28"/>
                <w:lang w:eastAsia="ru-RU"/>
              </w:rPr>
              <w:t>ид</w:t>
            </w:r>
            <w:r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  <w:lang w:eastAsia="ru-RU"/>
              </w:rPr>
              <w:t>экономической</w:t>
            </w:r>
            <w:r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5812" w:type="dxa"/>
          </w:tcPr>
          <w:p w14:paraId="681A48DA" w14:textId="77777777" w:rsidR="003C75AF" w:rsidRPr="00B26B47" w:rsidRDefault="003C75AF" w:rsidP="008F0D36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Пример </w:t>
            </w:r>
            <w:r w:rsidRPr="003C75AF">
              <w:rPr>
                <w:sz w:val="28"/>
                <w:szCs w:val="28"/>
                <w:lang w:eastAsia="ru-RU"/>
              </w:rPr>
              <w:t>экономической</w:t>
            </w:r>
            <w:r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  <w:lang w:eastAsia="ru-RU"/>
              </w:rPr>
              <w:t>деятельности</w:t>
            </w:r>
          </w:p>
        </w:tc>
      </w:tr>
      <w:tr w:rsidR="008F0D36" w:rsidRPr="00B26B47" w14:paraId="1B3194A2" w14:textId="77777777" w:rsidTr="008F0D36">
        <w:trPr>
          <w:trHeight w:val="623"/>
        </w:trPr>
        <w:tc>
          <w:tcPr>
            <w:tcW w:w="4077" w:type="dxa"/>
          </w:tcPr>
          <w:p w14:paraId="1AC6656C" w14:textId="77777777" w:rsidR="003C75AF" w:rsidRPr="003C75AF" w:rsidRDefault="003C75AF" w:rsidP="008F0D36">
            <w:pPr>
              <w:rPr>
                <w:sz w:val="28"/>
                <w:szCs w:val="28"/>
              </w:rPr>
            </w:pPr>
            <w:r w:rsidRPr="003C75A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) </w:t>
            </w:r>
            <w:r w:rsidRPr="003C75AF">
              <w:rPr>
                <w:sz w:val="28"/>
                <w:szCs w:val="28"/>
              </w:rPr>
              <w:t>Производственная</w:t>
            </w:r>
            <w:r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деятельность</w:t>
            </w:r>
          </w:p>
        </w:tc>
        <w:tc>
          <w:tcPr>
            <w:tcW w:w="5812" w:type="dxa"/>
          </w:tcPr>
          <w:p w14:paraId="482DAC23" w14:textId="77777777" w:rsidR="003C75AF" w:rsidRPr="003C75AF" w:rsidRDefault="002E593D" w:rsidP="008F0D3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у</w:t>
            </w:r>
            <w:r w:rsidR="003C75AF" w:rsidRPr="003C75AF">
              <w:rPr>
                <w:sz w:val="28"/>
                <w:szCs w:val="28"/>
              </w:rPr>
              <w:t>слуги</w:t>
            </w:r>
            <w:r w:rsidR="003C75AF">
              <w:rPr>
                <w:sz w:val="28"/>
                <w:szCs w:val="28"/>
              </w:rPr>
              <w:t xml:space="preserve"> </w:t>
            </w:r>
            <w:r w:rsidR="003C75AF" w:rsidRPr="003C75AF">
              <w:rPr>
                <w:sz w:val="28"/>
                <w:szCs w:val="28"/>
              </w:rPr>
              <w:t>по</w:t>
            </w:r>
            <w:r w:rsidR="003C75AF">
              <w:rPr>
                <w:sz w:val="28"/>
                <w:szCs w:val="28"/>
              </w:rPr>
              <w:t xml:space="preserve"> </w:t>
            </w:r>
            <w:r w:rsidR="003C75AF" w:rsidRPr="003C75AF">
              <w:rPr>
                <w:sz w:val="28"/>
                <w:szCs w:val="28"/>
              </w:rPr>
              <w:t>обслуживанию</w:t>
            </w:r>
            <w:r w:rsidR="003C75AF">
              <w:rPr>
                <w:sz w:val="28"/>
                <w:szCs w:val="28"/>
              </w:rPr>
              <w:t xml:space="preserve"> </w:t>
            </w:r>
            <w:r w:rsidR="003C75AF" w:rsidRPr="003C75AF">
              <w:rPr>
                <w:sz w:val="28"/>
                <w:szCs w:val="28"/>
              </w:rPr>
              <w:t>и</w:t>
            </w:r>
            <w:r w:rsidR="003C75AF">
              <w:rPr>
                <w:sz w:val="28"/>
                <w:szCs w:val="28"/>
              </w:rPr>
              <w:t xml:space="preserve"> </w:t>
            </w:r>
            <w:r w:rsidR="003C75AF" w:rsidRPr="003C75AF">
              <w:rPr>
                <w:sz w:val="28"/>
                <w:szCs w:val="28"/>
              </w:rPr>
              <w:t>ремонту</w:t>
            </w:r>
            <w:r w:rsidR="003C75AF">
              <w:rPr>
                <w:sz w:val="28"/>
                <w:szCs w:val="28"/>
              </w:rPr>
              <w:t xml:space="preserve"> </w:t>
            </w:r>
            <w:r w:rsidR="003C75AF" w:rsidRPr="003C75AF">
              <w:rPr>
                <w:sz w:val="28"/>
                <w:szCs w:val="28"/>
              </w:rPr>
              <w:t>техники</w:t>
            </w:r>
          </w:p>
        </w:tc>
      </w:tr>
      <w:tr w:rsidR="008F0D36" w:rsidRPr="00B26B47" w14:paraId="368A6294" w14:textId="77777777" w:rsidTr="008F0D36">
        <w:tc>
          <w:tcPr>
            <w:tcW w:w="4077" w:type="dxa"/>
          </w:tcPr>
          <w:p w14:paraId="581FBD21" w14:textId="77777777" w:rsidR="003C75AF" w:rsidRPr="003C75AF" w:rsidRDefault="003C75AF" w:rsidP="008F0D36">
            <w:pPr>
              <w:rPr>
                <w:sz w:val="28"/>
                <w:szCs w:val="28"/>
              </w:rPr>
            </w:pPr>
            <w:r w:rsidRPr="003C75A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) </w:t>
            </w:r>
            <w:r w:rsidRPr="003C75AF">
              <w:rPr>
                <w:sz w:val="28"/>
                <w:szCs w:val="28"/>
              </w:rPr>
              <w:t>Торговая</w:t>
            </w:r>
            <w:r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деятельность</w:t>
            </w:r>
          </w:p>
        </w:tc>
        <w:tc>
          <w:tcPr>
            <w:tcW w:w="5812" w:type="dxa"/>
          </w:tcPr>
          <w:p w14:paraId="54A77041" w14:textId="77777777" w:rsidR="003C75AF" w:rsidRPr="003C75AF" w:rsidRDefault="002E593D" w:rsidP="008F0D3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п</w:t>
            </w:r>
            <w:r w:rsidR="003C75AF" w:rsidRPr="003C75AF">
              <w:rPr>
                <w:sz w:val="28"/>
                <w:szCs w:val="28"/>
              </w:rPr>
              <w:t>роизводство</w:t>
            </w:r>
            <w:r w:rsidR="003C75AF">
              <w:rPr>
                <w:sz w:val="28"/>
                <w:szCs w:val="28"/>
              </w:rPr>
              <w:t xml:space="preserve"> </w:t>
            </w:r>
            <w:r w:rsidR="003C75AF" w:rsidRPr="003C75AF">
              <w:rPr>
                <w:sz w:val="28"/>
                <w:szCs w:val="28"/>
              </w:rPr>
              <w:t>автомобилей,</w:t>
            </w:r>
            <w:r w:rsidR="003C75AF">
              <w:rPr>
                <w:sz w:val="28"/>
                <w:szCs w:val="28"/>
              </w:rPr>
              <w:t xml:space="preserve"> </w:t>
            </w:r>
            <w:r w:rsidR="003C75AF" w:rsidRPr="003C75AF">
              <w:rPr>
                <w:sz w:val="28"/>
                <w:szCs w:val="28"/>
              </w:rPr>
              <w:t>электроники,</w:t>
            </w:r>
            <w:r w:rsidR="003C75AF">
              <w:rPr>
                <w:sz w:val="28"/>
                <w:szCs w:val="28"/>
              </w:rPr>
              <w:t xml:space="preserve"> </w:t>
            </w:r>
            <w:r w:rsidR="003C75AF" w:rsidRPr="003C75AF">
              <w:rPr>
                <w:sz w:val="28"/>
                <w:szCs w:val="28"/>
              </w:rPr>
              <w:t>продуктов</w:t>
            </w:r>
            <w:r w:rsidR="003C75AF">
              <w:rPr>
                <w:sz w:val="28"/>
                <w:szCs w:val="28"/>
              </w:rPr>
              <w:t xml:space="preserve"> </w:t>
            </w:r>
            <w:r w:rsidR="003C75AF" w:rsidRPr="003C75AF">
              <w:rPr>
                <w:sz w:val="28"/>
                <w:szCs w:val="28"/>
              </w:rPr>
              <w:t>питания</w:t>
            </w:r>
          </w:p>
        </w:tc>
      </w:tr>
      <w:tr w:rsidR="008F0D36" w:rsidRPr="00B26B47" w14:paraId="6D38AA57" w14:textId="77777777" w:rsidTr="008F0D36">
        <w:tc>
          <w:tcPr>
            <w:tcW w:w="4077" w:type="dxa"/>
          </w:tcPr>
          <w:p w14:paraId="75F48FFE" w14:textId="77777777" w:rsidR="003C75AF" w:rsidRPr="003C75AF" w:rsidRDefault="003C75AF" w:rsidP="008F0D36">
            <w:pPr>
              <w:rPr>
                <w:sz w:val="28"/>
                <w:szCs w:val="28"/>
              </w:rPr>
            </w:pPr>
            <w:r w:rsidRPr="003C75A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) </w:t>
            </w:r>
            <w:r w:rsidRPr="003C75AF">
              <w:rPr>
                <w:sz w:val="28"/>
                <w:szCs w:val="28"/>
              </w:rPr>
              <w:t>Сервисная</w:t>
            </w:r>
            <w:r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деятельность</w:t>
            </w:r>
          </w:p>
        </w:tc>
        <w:tc>
          <w:tcPr>
            <w:tcW w:w="5812" w:type="dxa"/>
          </w:tcPr>
          <w:p w14:paraId="4245075F" w14:textId="77777777" w:rsidR="003C75AF" w:rsidRPr="003C75AF" w:rsidRDefault="002E593D" w:rsidP="008F0D3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п</w:t>
            </w:r>
            <w:r w:rsidR="003C75AF" w:rsidRPr="003C75AF">
              <w:rPr>
                <w:sz w:val="28"/>
                <w:szCs w:val="28"/>
              </w:rPr>
              <w:t>родажа</w:t>
            </w:r>
            <w:r w:rsidR="003C75AF">
              <w:rPr>
                <w:sz w:val="28"/>
                <w:szCs w:val="28"/>
              </w:rPr>
              <w:t xml:space="preserve"> </w:t>
            </w:r>
            <w:r w:rsidR="003C75AF" w:rsidRPr="003C75AF">
              <w:rPr>
                <w:sz w:val="28"/>
                <w:szCs w:val="28"/>
              </w:rPr>
              <w:t>товаров</w:t>
            </w:r>
            <w:r w:rsidR="003C75AF">
              <w:rPr>
                <w:sz w:val="28"/>
                <w:szCs w:val="28"/>
              </w:rPr>
              <w:t xml:space="preserve"> </w:t>
            </w:r>
            <w:r w:rsidR="003C75AF" w:rsidRPr="003C75AF">
              <w:rPr>
                <w:sz w:val="28"/>
                <w:szCs w:val="28"/>
              </w:rPr>
              <w:t>в</w:t>
            </w:r>
            <w:r w:rsidR="003C75AF">
              <w:rPr>
                <w:sz w:val="28"/>
                <w:szCs w:val="28"/>
              </w:rPr>
              <w:t xml:space="preserve"> </w:t>
            </w:r>
            <w:r w:rsidR="003C75AF" w:rsidRPr="003C75AF">
              <w:rPr>
                <w:sz w:val="28"/>
                <w:szCs w:val="28"/>
              </w:rPr>
              <w:t>розничных</w:t>
            </w:r>
            <w:r w:rsidR="003C75AF">
              <w:rPr>
                <w:sz w:val="28"/>
                <w:szCs w:val="28"/>
              </w:rPr>
              <w:t xml:space="preserve"> </w:t>
            </w:r>
            <w:r w:rsidR="003C75AF" w:rsidRPr="003C75AF">
              <w:rPr>
                <w:sz w:val="28"/>
                <w:szCs w:val="28"/>
              </w:rPr>
              <w:t>и</w:t>
            </w:r>
            <w:r w:rsidR="003C75AF">
              <w:rPr>
                <w:sz w:val="28"/>
                <w:szCs w:val="28"/>
              </w:rPr>
              <w:t xml:space="preserve"> </w:t>
            </w:r>
            <w:r w:rsidR="003C75AF" w:rsidRPr="003C75AF">
              <w:rPr>
                <w:sz w:val="28"/>
                <w:szCs w:val="28"/>
              </w:rPr>
              <w:t>оптовых</w:t>
            </w:r>
            <w:r w:rsidR="003C75AF">
              <w:rPr>
                <w:sz w:val="28"/>
                <w:szCs w:val="28"/>
              </w:rPr>
              <w:t xml:space="preserve"> </w:t>
            </w:r>
            <w:r w:rsidR="003C75AF" w:rsidRPr="003C75AF">
              <w:rPr>
                <w:sz w:val="28"/>
                <w:szCs w:val="28"/>
              </w:rPr>
              <w:t>магазинах</w:t>
            </w:r>
          </w:p>
        </w:tc>
      </w:tr>
      <w:tr w:rsidR="008F0D36" w:rsidRPr="00B26B47" w14:paraId="77500A6E" w14:textId="77777777" w:rsidTr="008F0D36">
        <w:tc>
          <w:tcPr>
            <w:tcW w:w="4077" w:type="dxa"/>
          </w:tcPr>
          <w:p w14:paraId="31EBBBD9" w14:textId="77777777" w:rsidR="003C75AF" w:rsidRPr="003C75AF" w:rsidRDefault="003C75AF" w:rsidP="008F0D36">
            <w:pPr>
              <w:rPr>
                <w:sz w:val="28"/>
                <w:szCs w:val="28"/>
              </w:rPr>
            </w:pPr>
            <w:r w:rsidRPr="003C75A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) </w:t>
            </w:r>
            <w:r w:rsidRPr="003C75AF">
              <w:rPr>
                <w:sz w:val="28"/>
                <w:szCs w:val="28"/>
              </w:rPr>
              <w:t>Финансовая</w:t>
            </w:r>
            <w:r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деятельность</w:t>
            </w:r>
          </w:p>
        </w:tc>
        <w:tc>
          <w:tcPr>
            <w:tcW w:w="5812" w:type="dxa"/>
          </w:tcPr>
          <w:p w14:paraId="3B925191" w14:textId="77777777" w:rsidR="003C75AF" w:rsidRPr="003C75AF" w:rsidRDefault="002E593D" w:rsidP="008F0D3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 у</w:t>
            </w:r>
            <w:r w:rsidR="003C75AF" w:rsidRPr="003C75AF">
              <w:rPr>
                <w:sz w:val="28"/>
                <w:szCs w:val="28"/>
              </w:rPr>
              <w:t>слуги</w:t>
            </w:r>
            <w:r w:rsidR="003C75AF">
              <w:rPr>
                <w:sz w:val="28"/>
                <w:szCs w:val="28"/>
              </w:rPr>
              <w:t xml:space="preserve"> </w:t>
            </w:r>
            <w:r w:rsidR="003C75AF" w:rsidRPr="003C75AF">
              <w:rPr>
                <w:sz w:val="28"/>
                <w:szCs w:val="28"/>
              </w:rPr>
              <w:t>банков,</w:t>
            </w:r>
            <w:r w:rsidR="003C75AF">
              <w:rPr>
                <w:sz w:val="28"/>
                <w:szCs w:val="28"/>
              </w:rPr>
              <w:t xml:space="preserve"> </w:t>
            </w:r>
            <w:r w:rsidR="003C75AF" w:rsidRPr="003C75AF">
              <w:rPr>
                <w:sz w:val="28"/>
                <w:szCs w:val="28"/>
              </w:rPr>
              <w:t>страховых</w:t>
            </w:r>
            <w:r w:rsidR="003C75AF">
              <w:rPr>
                <w:sz w:val="28"/>
                <w:szCs w:val="28"/>
              </w:rPr>
              <w:t xml:space="preserve"> </w:t>
            </w:r>
            <w:r w:rsidR="003C75AF" w:rsidRPr="003C75AF">
              <w:rPr>
                <w:sz w:val="28"/>
                <w:szCs w:val="28"/>
              </w:rPr>
              <w:t>компаний,</w:t>
            </w:r>
            <w:r w:rsidR="003C75AF">
              <w:rPr>
                <w:sz w:val="28"/>
                <w:szCs w:val="28"/>
              </w:rPr>
              <w:t xml:space="preserve"> </w:t>
            </w:r>
            <w:r w:rsidR="003C75AF" w:rsidRPr="003C75AF">
              <w:rPr>
                <w:sz w:val="28"/>
                <w:szCs w:val="28"/>
              </w:rPr>
              <w:t>инвестиционных</w:t>
            </w:r>
            <w:r w:rsidR="003C75AF">
              <w:rPr>
                <w:sz w:val="28"/>
                <w:szCs w:val="28"/>
              </w:rPr>
              <w:t xml:space="preserve"> </w:t>
            </w:r>
            <w:r w:rsidR="003C75AF" w:rsidRPr="003C75AF">
              <w:rPr>
                <w:sz w:val="28"/>
                <w:szCs w:val="28"/>
              </w:rPr>
              <w:t>фондов</w:t>
            </w:r>
          </w:p>
        </w:tc>
      </w:tr>
      <w:tr w:rsidR="003C75AF" w:rsidRPr="003C75AF" w14:paraId="24348B2E" w14:textId="77777777" w:rsidTr="008F0D36">
        <w:tc>
          <w:tcPr>
            <w:tcW w:w="4077" w:type="dxa"/>
          </w:tcPr>
          <w:p w14:paraId="54AD073C" w14:textId="77777777" w:rsidR="003C75AF" w:rsidRPr="00802A08" w:rsidRDefault="003C75AF" w:rsidP="008F0D36">
            <w:pPr>
              <w:rPr>
                <w:sz w:val="28"/>
                <w:szCs w:val="28"/>
              </w:rPr>
            </w:pPr>
            <w:r w:rsidRPr="003C75A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) </w:t>
            </w:r>
            <w:r w:rsidRPr="003C75AF">
              <w:rPr>
                <w:sz w:val="28"/>
                <w:szCs w:val="28"/>
              </w:rPr>
              <w:t>Инновационная</w:t>
            </w:r>
            <w:r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деятельность</w:t>
            </w:r>
          </w:p>
        </w:tc>
        <w:tc>
          <w:tcPr>
            <w:tcW w:w="5812" w:type="dxa"/>
          </w:tcPr>
          <w:p w14:paraId="0CFB6A95" w14:textId="77777777" w:rsidR="003C75AF" w:rsidRPr="003C75AF" w:rsidRDefault="003C75AF" w:rsidP="008F0D36">
            <w:pPr>
              <w:jc w:val="both"/>
              <w:rPr>
                <w:sz w:val="28"/>
                <w:szCs w:val="28"/>
              </w:rPr>
            </w:pPr>
            <w:r w:rsidRPr="003C75AF">
              <w:rPr>
                <w:sz w:val="28"/>
                <w:szCs w:val="28"/>
              </w:rPr>
              <w:t>Д)</w:t>
            </w:r>
            <w:r>
              <w:rPr>
                <w:sz w:val="28"/>
                <w:szCs w:val="28"/>
              </w:rPr>
              <w:t xml:space="preserve"> </w:t>
            </w:r>
            <w:r w:rsidR="002E593D">
              <w:rPr>
                <w:sz w:val="28"/>
                <w:szCs w:val="28"/>
              </w:rPr>
              <w:t>р</w:t>
            </w:r>
            <w:r w:rsidRPr="003C75AF">
              <w:rPr>
                <w:sz w:val="28"/>
                <w:szCs w:val="28"/>
              </w:rPr>
              <w:t>азработка</w:t>
            </w:r>
            <w:r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новых</w:t>
            </w:r>
            <w:r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продуктов,</w:t>
            </w:r>
            <w:r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технологий</w:t>
            </w:r>
            <w:r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услуг</w:t>
            </w:r>
          </w:p>
        </w:tc>
      </w:tr>
    </w:tbl>
    <w:p w14:paraId="0ECC2E45" w14:textId="77777777" w:rsidR="003C75AF" w:rsidRPr="00B26B47" w:rsidRDefault="003C75AF" w:rsidP="00BD760F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  <w:gridCol w:w="1559"/>
      </w:tblGrid>
      <w:tr w:rsidR="003C75AF" w:rsidRPr="00B26B47" w14:paraId="517F7B81" w14:textId="77777777" w:rsidTr="00396C24">
        <w:tc>
          <w:tcPr>
            <w:tcW w:w="1668" w:type="dxa"/>
          </w:tcPr>
          <w:p w14:paraId="4A17B647" w14:textId="77777777" w:rsidR="003C75AF" w:rsidRPr="00B26B47" w:rsidRDefault="003C75AF" w:rsidP="00396C24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0AB897E4" w14:textId="77777777" w:rsidR="003C75AF" w:rsidRPr="00B26B47" w:rsidRDefault="003C75AF" w:rsidP="00396C24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66A7ADFD" w14:textId="77777777" w:rsidR="003C75AF" w:rsidRPr="00B26B47" w:rsidRDefault="003C75AF" w:rsidP="00396C24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49CAAA89" w14:textId="77777777" w:rsidR="003C75AF" w:rsidRPr="00B26B47" w:rsidRDefault="003C75AF" w:rsidP="00396C24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14:paraId="7EFD2B9F" w14:textId="77777777" w:rsidR="003C75AF" w:rsidRPr="00B26B47" w:rsidRDefault="003C75AF" w:rsidP="00396C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3C75AF" w:rsidRPr="00B26B47" w14:paraId="54A4C6E1" w14:textId="77777777" w:rsidTr="00396C24">
        <w:tc>
          <w:tcPr>
            <w:tcW w:w="1668" w:type="dxa"/>
          </w:tcPr>
          <w:p w14:paraId="22B1F0BC" w14:textId="77777777" w:rsidR="003C75AF" w:rsidRPr="00B26B47" w:rsidRDefault="003C75AF" w:rsidP="00396C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1F6D3337" w14:textId="77777777" w:rsidR="003C75AF" w:rsidRPr="00B26B47" w:rsidRDefault="003C75AF" w:rsidP="00396C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3B52936E" w14:textId="77777777" w:rsidR="003C75AF" w:rsidRPr="00B26B47" w:rsidRDefault="003C75AF" w:rsidP="00396C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69EEC39E" w14:textId="77777777" w:rsidR="003C75AF" w:rsidRPr="00B26B47" w:rsidRDefault="003C75AF" w:rsidP="00396C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07D36A61" w14:textId="77777777" w:rsidR="003C75AF" w:rsidRDefault="003C75AF" w:rsidP="00396C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</w:tr>
    </w:tbl>
    <w:p w14:paraId="506E960E" w14:textId="77777777" w:rsidR="003C75AF" w:rsidRDefault="003C75AF" w:rsidP="00BD760F">
      <w:pPr>
        <w:pStyle w:val="ae"/>
        <w:shd w:val="clear" w:color="auto" w:fill="FFFFFF"/>
        <w:spacing w:before="0" w:beforeAutospacing="0" w:after="0" w:afterAutospacing="0"/>
        <w:ind w:firstLine="720"/>
        <w:rPr>
          <w:rFonts w:ascii="Arial" w:hAnsi="Arial" w:cs="Arial"/>
          <w:color w:val="333333"/>
          <w:sz w:val="21"/>
          <w:szCs w:val="21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</w:t>
      </w:r>
      <w:r w:rsidRPr="00B26B47">
        <w:rPr>
          <w:sz w:val="28"/>
          <w:szCs w:val="28"/>
        </w:rPr>
        <w:t>К-</w:t>
      </w:r>
      <w:r w:rsidR="002E593D">
        <w:rPr>
          <w:sz w:val="28"/>
          <w:szCs w:val="28"/>
        </w:rPr>
        <w:t>10,</w:t>
      </w:r>
      <w:r w:rsidRPr="0094265B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4</w:t>
      </w:r>
    </w:p>
    <w:p w14:paraId="3D7F7BA4" w14:textId="77777777" w:rsidR="003C75AF" w:rsidRDefault="003C75AF" w:rsidP="008F0D36">
      <w:pPr>
        <w:pStyle w:val="ae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5EB71346" w14:textId="77777777" w:rsidR="003C75AF" w:rsidRDefault="008F0D36" w:rsidP="00205F48">
      <w:pPr>
        <w:pStyle w:val="ae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3C75AF" w:rsidRPr="008F0D36">
        <w:rPr>
          <w:sz w:val="28"/>
          <w:szCs w:val="28"/>
        </w:rPr>
        <w:t>Установите</w:t>
      </w:r>
      <w:r>
        <w:rPr>
          <w:sz w:val="28"/>
          <w:szCs w:val="28"/>
        </w:rPr>
        <w:t xml:space="preserve"> </w:t>
      </w:r>
      <w:r w:rsidR="003C75AF" w:rsidRPr="008F0D36">
        <w:rPr>
          <w:sz w:val="28"/>
          <w:szCs w:val="28"/>
        </w:rPr>
        <w:t>правильное</w:t>
      </w:r>
      <w:r>
        <w:rPr>
          <w:sz w:val="28"/>
          <w:szCs w:val="28"/>
        </w:rPr>
        <w:t xml:space="preserve"> </w:t>
      </w:r>
      <w:r w:rsidR="003C75AF" w:rsidRPr="008F0D36">
        <w:rPr>
          <w:sz w:val="28"/>
          <w:szCs w:val="28"/>
        </w:rPr>
        <w:t>соответствие</w:t>
      </w:r>
      <w:r>
        <w:rPr>
          <w:sz w:val="28"/>
          <w:szCs w:val="28"/>
        </w:rPr>
        <w:t xml:space="preserve"> </w:t>
      </w:r>
      <w:r w:rsidR="003C75AF" w:rsidRPr="008F0D36">
        <w:rPr>
          <w:sz w:val="28"/>
          <w:szCs w:val="28"/>
        </w:rPr>
        <w:t>между</w:t>
      </w:r>
      <w:r>
        <w:rPr>
          <w:sz w:val="28"/>
          <w:szCs w:val="28"/>
        </w:rPr>
        <w:t xml:space="preserve"> </w:t>
      </w:r>
      <w:r w:rsidR="003C75AF" w:rsidRPr="008F0D36">
        <w:rPr>
          <w:sz w:val="28"/>
          <w:szCs w:val="28"/>
        </w:rPr>
        <w:t>экономическими</w:t>
      </w:r>
      <w:r>
        <w:rPr>
          <w:sz w:val="28"/>
          <w:szCs w:val="28"/>
        </w:rPr>
        <w:t xml:space="preserve"> </w:t>
      </w:r>
      <w:r w:rsidR="003C75AF" w:rsidRPr="008F0D36">
        <w:rPr>
          <w:sz w:val="28"/>
          <w:szCs w:val="28"/>
        </w:rPr>
        <w:t>понятиями</w:t>
      </w:r>
      <w:r>
        <w:rPr>
          <w:sz w:val="28"/>
          <w:szCs w:val="28"/>
        </w:rPr>
        <w:t xml:space="preserve"> </w:t>
      </w:r>
      <w:r w:rsidR="003C75AF" w:rsidRPr="008F0D36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3C75AF" w:rsidRPr="008F0D36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="004E7826">
        <w:rPr>
          <w:sz w:val="28"/>
          <w:szCs w:val="28"/>
        </w:rPr>
        <w:t>определениями:</w:t>
      </w:r>
    </w:p>
    <w:tbl>
      <w:tblPr>
        <w:tblStyle w:val="a5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6945"/>
      </w:tblGrid>
      <w:tr w:rsidR="008F0D36" w:rsidRPr="00B26B47" w14:paraId="1BC728F4" w14:textId="77777777" w:rsidTr="00850570">
        <w:tc>
          <w:tcPr>
            <w:tcW w:w="2802" w:type="dxa"/>
          </w:tcPr>
          <w:p w14:paraId="306B5652" w14:textId="77777777" w:rsidR="008F0D36" w:rsidRPr="00B26B47" w:rsidRDefault="008F0D36" w:rsidP="00850570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В</w:t>
            </w:r>
            <w:r w:rsidRPr="003C75AF">
              <w:rPr>
                <w:sz w:val="28"/>
                <w:szCs w:val="28"/>
                <w:lang w:eastAsia="ru-RU"/>
              </w:rPr>
              <w:t>ид</w:t>
            </w:r>
            <w:r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  <w:lang w:eastAsia="ru-RU"/>
              </w:rPr>
              <w:t>экономической</w:t>
            </w:r>
            <w:r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6945" w:type="dxa"/>
          </w:tcPr>
          <w:p w14:paraId="20DB653A" w14:textId="77777777" w:rsidR="008F0D36" w:rsidRPr="00B26B47" w:rsidRDefault="008F0D36" w:rsidP="00850570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Пример </w:t>
            </w:r>
            <w:r w:rsidRPr="003C75AF">
              <w:rPr>
                <w:sz w:val="28"/>
                <w:szCs w:val="28"/>
                <w:lang w:eastAsia="ru-RU"/>
              </w:rPr>
              <w:t>экономической</w:t>
            </w:r>
            <w:r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  <w:lang w:eastAsia="ru-RU"/>
              </w:rPr>
              <w:t>деятельности</w:t>
            </w:r>
          </w:p>
        </w:tc>
      </w:tr>
      <w:tr w:rsidR="008F0D36" w:rsidRPr="00B26B47" w14:paraId="127F2BDB" w14:textId="77777777" w:rsidTr="00850570">
        <w:trPr>
          <w:trHeight w:val="416"/>
        </w:trPr>
        <w:tc>
          <w:tcPr>
            <w:tcW w:w="2802" w:type="dxa"/>
          </w:tcPr>
          <w:p w14:paraId="427AEC09" w14:textId="77777777" w:rsidR="008F0D36" w:rsidRPr="003C75AF" w:rsidRDefault="008F0D36" w:rsidP="00850570">
            <w:pPr>
              <w:rPr>
                <w:sz w:val="28"/>
                <w:szCs w:val="28"/>
              </w:rPr>
            </w:pPr>
            <w:r w:rsidRPr="003C75A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) </w:t>
            </w:r>
            <w:r w:rsidRPr="003C75AF">
              <w:rPr>
                <w:sz w:val="28"/>
                <w:szCs w:val="28"/>
              </w:rPr>
              <w:t>Амортизация</w:t>
            </w:r>
          </w:p>
        </w:tc>
        <w:tc>
          <w:tcPr>
            <w:tcW w:w="6945" w:type="dxa"/>
          </w:tcPr>
          <w:p w14:paraId="00BDF57B" w14:textId="77777777" w:rsidR="008F0D36" w:rsidRPr="003C75AF" w:rsidRDefault="008F0D36" w:rsidP="0085057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А) </w:t>
            </w:r>
            <w:r w:rsidR="002E593D">
              <w:rPr>
                <w:sz w:val="28"/>
                <w:szCs w:val="28"/>
              </w:rPr>
              <w:t>з</w:t>
            </w:r>
            <w:r w:rsidRPr="003C75AF">
              <w:rPr>
                <w:sz w:val="28"/>
                <w:szCs w:val="28"/>
              </w:rPr>
              <w:t>атраты,</w:t>
            </w:r>
            <w:r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не</w:t>
            </w:r>
            <w:r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зависящие</w:t>
            </w:r>
            <w:r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от</w:t>
            </w:r>
            <w:r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объема</w:t>
            </w:r>
            <w:r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производства</w:t>
            </w:r>
          </w:p>
        </w:tc>
      </w:tr>
      <w:tr w:rsidR="008F0D36" w:rsidRPr="00B26B47" w14:paraId="6D398711" w14:textId="77777777" w:rsidTr="00850570">
        <w:tc>
          <w:tcPr>
            <w:tcW w:w="2802" w:type="dxa"/>
          </w:tcPr>
          <w:p w14:paraId="33C21E91" w14:textId="77777777" w:rsidR="008F0D36" w:rsidRPr="003C75AF" w:rsidRDefault="008F0D36" w:rsidP="00850570">
            <w:pPr>
              <w:rPr>
                <w:sz w:val="28"/>
                <w:szCs w:val="28"/>
              </w:rPr>
            </w:pPr>
            <w:r w:rsidRPr="003C75A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) </w:t>
            </w:r>
            <w:r w:rsidRPr="003C75AF">
              <w:rPr>
                <w:sz w:val="28"/>
                <w:szCs w:val="28"/>
              </w:rPr>
              <w:t>Капитальные</w:t>
            </w:r>
            <w:r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затраты</w:t>
            </w:r>
          </w:p>
        </w:tc>
        <w:tc>
          <w:tcPr>
            <w:tcW w:w="6945" w:type="dxa"/>
          </w:tcPr>
          <w:p w14:paraId="391B73E2" w14:textId="77777777" w:rsidR="008F0D36" w:rsidRPr="003C75AF" w:rsidRDefault="008F0D36" w:rsidP="0085057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</w:t>
            </w:r>
            <w:r w:rsidR="002E593D">
              <w:rPr>
                <w:sz w:val="28"/>
                <w:szCs w:val="28"/>
              </w:rPr>
              <w:t>в</w:t>
            </w:r>
            <w:r w:rsidRPr="003C75AF">
              <w:rPr>
                <w:sz w:val="28"/>
                <w:szCs w:val="28"/>
              </w:rPr>
              <w:t>ремя,</w:t>
            </w:r>
            <w:r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которое</w:t>
            </w:r>
            <w:r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инвестиции</w:t>
            </w:r>
            <w:r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возвращаются</w:t>
            </w:r>
            <w:r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через</w:t>
            </w:r>
            <w:r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прибыль</w:t>
            </w:r>
          </w:p>
        </w:tc>
      </w:tr>
      <w:tr w:rsidR="008F0D36" w:rsidRPr="00B26B47" w14:paraId="3ED0C75D" w14:textId="77777777" w:rsidTr="00850570">
        <w:tc>
          <w:tcPr>
            <w:tcW w:w="2802" w:type="dxa"/>
          </w:tcPr>
          <w:p w14:paraId="52FF9727" w14:textId="77777777" w:rsidR="008F0D36" w:rsidRPr="003C75AF" w:rsidRDefault="008F0D36" w:rsidP="00850570">
            <w:pPr>
              <w:rPr>
                <w:sz w:val="28"/>
                <w:szCs w:val="28"/>
              </w:rPr>
            </w:pPr>
            <w:r w:rsidRPr="003C75A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) </w:t>
            </w:r>
            <w:r w:rsidRPr="003C75AF">
              <w:rPr>
                <w:sz w:val="28"/>
                <w:szCs w:val="28"/>
              </w:rPr>
              <w:t>Переменные</w:t>
            </w:r>
            <w:r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затраты</w:t>
            </w:r>
          </w:p>
        </w:tc>
        <w:tc>
          <w:tcPr>
            <w:tcW w:w="6945" w:type="dxa"/>
          </w:tcPr>
          <w:p w14:paraId="3256964D" w14:textId="77777777" w:rsidR="008F0D36" w:rsidRPr="003C75AF" w:rsidRDefault="008F0D36" w:rsidP="0085057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В) </w:t>
            </w:r>
            <w:r w:rsidR="002E593D">
              <w:rPr>
                <w:sz w:val="28"/>
                <w:szCs w:val="28"/>
              </w:rPr>
              <w:t>п</w:t>
            </w:r>
            <w:r w:rsidRPr="003C75AF">
              <w:rPr>
                <w:sz w:val="28"/>
                <w:szCs w:val="28"/>
              </w:rPr>
              <w:t>роцесс</w:t>
            </w:r>
            <w:r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постепенного</w:t>
            </w:r>
            <w:r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переноса</w:t>
            </w:r>
            <w:r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стоимости</w:t>
            </w:r>
            <w:r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основных</w:t>
            </w:r>
            <w:r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средств</w:t>
            </w:r>
            <w:r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стоимость</w:t>
            </w:r>
            <w:r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продукции</w:t>
            </w:r>
          </w:p>
        </w:tc>
      </w:tr>
      <w:tr w:rsidR="008F0D36" w:rsidRPr="00B26B47" w14:paraId="12E18D17" w14:textId="77777777" w:rsidTr="00850570">
        <w:tc>
          <w:tcPr>
            <w:tcW w:w="2802" w:type="dxa"/>
          </w:tcPr>
          <w:p w14:paraId="6A7D07E2" w14:textId="77777777" w:rsidR="008F0D36" w:rsidRPr="003C75AF" w:rsidRDefault="008F0D36" w:rsidP="00850570">
            <w:pPr>
              <w:rPr>
                <w:sz w:val="28"/>
                <w:szCs w:val="28"/>
              </w:rPr>
            </w:pPr>
            <w:r w:rsidRPr="003C75A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) </w:t>
            </w:r>
            <w:r w:rsidRPr="003C75AF">
              <w:rPr>
                <w:sz w:val="28"/>
                <w:szCs w:val="28"/>
              </w:rPr>
              <w:t>Постоянные</w:t>
            </w:r>
            <w:r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затраты</w:t>
            </w:r>
          </w:p>
        </w:tc>
        <w:tc>
          <w:tcPr>
            <w:tcW w:w="6945" w:type="dxa"/>
          </w:tcPr>
          <w:p w14:paraId="59A465C8" w14:textId="77777777" w:rsidR="008F0D36" w:rsidRPr="003C75AF" w:rsidRDefault="008F0D36" w:rsidP="0085057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</w:t>
            </w:r>
            <w:r w:rsidR="002E593D">
              <w:rPr>
                <w:sz w:val="28"/>
                <w:szCs w:val="28"/>
              </w:rPr>
              <w:t>з</w:t>
            </w:r>
            <w:r w:rsidRPr="003C75AF">
              <w:rPr>
                <w:sz w:val="28"/>
                <w:szCs w:val="28"/>
              </w:rPr>
              <w:t>атраты</w:t>
            </w:r>
            <w:r w:rsidR="00850570"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на</w:t>
            </w:r>
            <w:r w:rsidR="00850570"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приобретение</w:t>
            </w:r>
            <w:r w:rsidR="00850570"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и</w:t>
            </w:r>
            <w:r w:rsidR="00850570"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модернизацию</w:t>
            </w:r>
            <w:r w:rsidR="00850570"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основных</w:t>
            </w:r>
            <w:r w:rsidR="00850570"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средств</w:t>
            </w:r>
          </w:p>
        </w:tc>
      </w:tr>
      <w:tr w:rsidR="008F0D36" w:rsidRPr="003C75AF" w14:paraId="5F251F1C" w14:textId="77777777" w:rsidTr="00850570">
        <w:tc>
          <w:tcPr>
            <w:tcW w:w="2802" w:type="dxa"/>
          </w:tcPr>
          <w:p w14:paraId="71EE6041" w14:textId="77777777" w:rsidR="008F0D36" w:rsidRPr="003C75AF" w:rsidRDefault="008F0D36" w:rsidP="00850570">
            <w:pPr>
              <w:rPr>
                <w:sz w:val="28"/>
                <w:szCs w:val="28"/>
              </w:rPr>
            </w:pPr>
            <w:r w:rsidRPr="003C75A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) </w:t>
            </w:r>
            <w:r w:rsidRPr="003C75AF">
              <w:rPr>
                <w:sz w:val="28"/>
                <w:szCs w:val="28"/>
              </w:rPr>
              <w:t>Окупаемость</w:t>
            </w:r>
          </w:p>
        </w:tc>
        <w:tc>
          <w:tcPr>
            <w:tcW w:w="6945" w:type="dxa"/>
          </w:tcPr>
          <w:p w14:paraId="60EF8098" w14:textId="77777777" w:rsidR="008F0D36" w:rsidRPr="003C75AF" w:rsidRDefault="008F0D36" w:rsidP="0085057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Д) </w:t>
            </w:r>
            <w:r w:rsidR="002E593D">
              <w:rPr>
                <w:sz w:val="28"/>
                <w:szCs w:val="28"/>
              </w:rPr>
              <w:t>з</w:t>
            </w:r>
            <w:r w:rsidRPr="003C75AF">
              <w:rPr>
                <w:sz w:val="28"/>
                <w:szCs w:val="28"/>
              </w:rPr>
              <w:t>атраты,</w:t>
            </w:r>
            <w:r w:rsidR="00850570"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изменяющиеся</w:t>
            </w:r>
            <w:r w:rsidR="00850570"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в</w:t>
            </w:r>
            <w:r w:rsidR="00850570"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зависимости</w:t>
            </w:r>
            <w:r w:rsidR="00850570"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от</w:t>
            </w:r>
            <w:r w:rsidR="00850570"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объема</w:t>
            </w:r>
            <w:r w:rsidR="00850570">
              <w:rPr>
                <w:sz w:val="28"/>
                <w:szCs w:val="28"/>
              </w:rPr>
              <w:t xml:space="preserve"> </w:t>
            </w:r>
            <w:r w:rsidRPr="003C75AF">
              <w:rPr>
                <w:sz w:val="28"/>
                <w:szCs w:val="28"/>
              </w:rPr>
              <w:t>производства</w:t>
            </w:r>
          </w:p>
        </w:tc>
      </w:tr>
    </w:tbl>
    <w:p w14:paraId="2E27517C" w14:textId="77777777" w:rsidR="008F0D36" w:rsidRPr="00B26B47" w:rsidRDefault="008F0D36" w:rsidP="00BD760F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  <w:gridCol w:w="1559"/>
      </w:tblGrid>
      <w:tr w:rsidR="008F0D36" w:rsidRPr="00B26B47" w14:paraId="6C17F4A2" w14:textId="77777777" w:rsidTr="00396C24">
        <w:tc>
          <w:tcPr>
            <w:tcW w:w="1668" w:type="dxa"/>
          </w:tcPr>
          <w:p w14:paraId="356DD37F" w14:textId="77777777" w:rsidR="008F0D36" w:rsidRPr="00B26B47" w:rsidRDefault="008F0D36" w:rsidP="00396C24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559" w:type="dxa"/>
          </w:tcPr>
          <w:p w14:paraId="5157739F" w14:textId="77777777" w:rsidR="008F0D36" w:rsidRPr="00B26B47" w:rsidRDefault="008F0D36" w:rsidP="00396C24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22FB755A" w14:textId="77777777" w:rsidR="008F0D36" w:rsidRPr="00B26B47" w:rsidRDefault="008F0D36" w:rsidP="00396C24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23D1C853" w14:textId="77777777" w:rsidR="008F0D36" w:rsidRPr="00B26B47" w:rsidRDefault="008F0D36" w:rsidP="00396C24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14:paraId="41FEEEB2" w14:textId="77777777" w:rsidR="008F0D36" w:rsidRPr="00B26B47" w:rsidRDefault="008F0D36" w:rsidP="00396C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8F0D36" w:rsidRPr="00B26B47" w14:paraId="40C2D832" w14:textId="77777777" w:rsidTr="00396C24">
        <w:tc>
          <w:tcPr>
            <w:tcW w:w="1668" w:type="dxa"/>
          </w:tcPr>
          <w:p w14:paraId="6E10E01D" w14:textId="77777777" w:rsidR="008F0D36" w:rsidRPr="00B26B47" w:rsidRDefault="008F0D36" w:rsidP="00396C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18729CB8" w14:textId="77777777" w:rsidR="008F0D36" w:rsidRPr="00B26B47" w:rsidRDefault="008F0D36" w:rsidP="00396C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7FF2ECC5" w14:textId="77777777" w:rsidR="008F0D36" w:rsidRPr="00B26B47" w:rsidRDefault="008F0D36" w:rsidP="00396C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1559" w:type="dxa"/>
          </w:tcPr>
          <w:p w14:paraId="25724F08" w14:textId="77777777" w:rsidR="008F0D36" w:rsidRPr="00B26B47" w:rsidRDefault="008F0D36" w:rsidP="00396C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2D4EBD59" w14:textId="77777777" w:rsidR="008F0D36" w:rsidRDefault="008F0D36" w:rsidP="00396C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14:paraId="0DECE057" w14:textId="77777777" w:rsidR="008F0D36" w:rsidRDefault="008F0D36" w:rsidP="00BD760F">
      <w:pPr>
        <w:pStyle w:val="ae"/>
        <w:shd w:val="clear" w:color="auto" w:fill="FFFFFF"/>
        <w:spacing w:before="0" w:beforeAutospacing="0" w:after="0" w:afterAutospacing="0"/>
        <w:ind w:firstLine="720"/>
        <w:rPr>
          <w:rFonts w:ascii="Arial" w:hAnsi="Arial" w:cs="Arial"/>
          <w:color w:val="333333"/>
          <w:sz w:val="21"/>
          <w:szCs w:val="21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</w:t>
      </w:r>
      <w:r w:rsidRPr="00B26B47">
        <w:rPr>
          <w:sz w:val="28"/>
          <w:szCs w:val="28"/>
        </w:rPr>
        <w:t>К-</w:t>
      </w:r>
      <w:r w:rsidR="002E593D">
        <w:rPr>
          <w:sz w:val="28"/>
          <w:szCs w:val="28"/>
        </w:rPr>
        <w:t>10,</w:t>
      </w:r>
      <w:r w:rsidRPr="0094265B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4</w:t>
      </w:r>
    </w:p>
    <w:p w14:paraId="3809C6D3" w14:textId="05D7683B" w:rsidR="00B85506" w:rsidRDefault="00B85506" w:rsidP="003B21F3">
      <w:pPr>
        <w:jc w:val="both"/>
        <w:rPr>
          <w:sz w:val="28"/>
          <w:szCs w:val="28"/>
        </w:rPr>
      </w:pPr>
    </w:p>
    <w:p w14:paraId="33C652D6" w14:textId="77777777" w:rsidR="00205F48" w:rsidRPr="00B26B47" w:rsidRDefault="00205F48" w:rsidP="003B21F3">
      <w:pPr>
        <w:jc w:val="both"/>
        <w:rPr>
          <w:sz w:val="28"/>
          <w:szCs w:val="28"/>
        </w:rPr>
      </w:pPr>
    </w:p>
    <w:p w14:paraId="6A1D5FD2" w14:textId="77777777" w:rsidR="0090583D" w:rsidRPr="00B26B47" w:rsidRDefault="0090583D" w:rsidP="0090583D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03F1ECF6" w14:textId="77777777" w:rsidR="0090583D" w:rsidRPr="00B26B47" w:rsidRDefault="0090583D" w:rsidP="0090583D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731C3B88" w14:textId="77777777" w:rsidR="0090583D" w:rsidRPr="00B26B47" w:rsidRDefault="0090583D" w:rsidP="00BD760F">
      <w:pPr>
        <w:pStyle w:val="Default"/>
        <w:ind w:firstLine="720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14:paraId="1D24CA04" w14:textId="77777777" w:rsidR="00B41949" w:rsidRPr="00B26B47" w:rsidRDefault="0090583D" w:rsidP="00BD760F">
      <w:pPr>
        <w:pStyle w:val="Default"/>
        <w:ind w:firstLine="720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Запишите правильную последовательность букв слева направо.</w:t>
      </w:r>
    </w:p>
    <w:p w14:paraId="2766CDCD" w14:textId="77777777" w:rsidR="0090583D" w:rsidRPr="00B26B47" w:rsidRDefault="0090583D" w:rsidP="000D2A81">
      <w:pPr>
        <w:pStyle w:val="a4"/>
        <w:ind w:left="720"/>
        <w:rPr>
          <w:iCs/>
          <w:sz w:val="28"/>
          <w:szCs w:val="28"/>
        </w:rPr>
      </w:pPr>
    </w:p>
    <w:p w14:paraId="2DF1FCDA" w14:textId="77777777" w:rsidR="00F401F6" w:rsidRDefault="00F401F6" w:rsidP="00BD760F">
      <w:pPr>
        <w:ind w:firstLine="720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1. Установите правильную последовательность</w:t>
      </w:r>
      <w:r w:rsidRPr="00F401F6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процесса управления рисками</w:t>
      </w:r>
      <w:r w:rsidR="00254753">
        <w:rPr>
          <w:color w:val="000000"/>
          <w:sz w:val="28"/>
          <w:szCs w:val="28"/>
          <w:lang w:eastAsia="ru-RU"/>
        </w:rPr>
        <w:t>:</w:t>
      </w:r>
    </w:p>
    <w:p w14:paraId="377E06B2" w14:textId="77777777" w:rsidR="00F401F6" w:rsidRDefault="00254753" w:rsidP="00F566E6">
      <w:pPr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Pr="00254753">
        <w:rPr>
          <w:color w:val="000000"/>
          <w:sz w:val="28"/>
          <w:szCs w:val="28"/>
          <w:lang w:eastAsia="ru-RU"/>
        </w:rPr>
        <w:t xml:space="preserve"> </w:t>
      </w:r>
      <w:r w:rsidR="002E593D">
        <w:rPr>
          <w:color w:val="000000"/>
          <w:sz w:val="28"/>
          <w:szCs w:val="28"/>
          <w:lang w:eastAsia="ru-RU"/>
        </w:rPr>
        <w:t>выбор методов управления рисками</w:t>
      </w:r>
    </w:p>
    <w:p w14:paraId="78D3A9C9" w14:textId="77777777" w:rsidR="00F401F6" w:rsidRDefault="00254753" w:rsidP="00F566E6">
      <w:pPr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Pr="00254753">
        <w:rPr>
          <w:color w:val="000000"/>
          <w:sz w:val="28"/>
          <w:szCs w:val="28"/>
          <w:lang w:eastAsia="ru-RU"/>
        </w:rPr>
        <w:t xml:space="preserve"> </w:t>
      </w:r>
      <w:r w:rsidR="002E593D">
        <w:rPr>
          <w:color w:val="000000"/>
          <w:sz w:val="28"/>
          <w:szCs w:val="28"/>
          <w:lang w:eastAsia="ru-RU"/>
        </w:rPr>
        <w:t>выявление предполагаемых рисков</w:t>
      </w:r>
    </w:p>
    <w:p w14:paraId="6B257D07" w14:textId="77777777" w:rsidR="00F401F6" w:rsidRDefault="00254753" w:rsidP="00F566E6">
      <w:pPr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Pr="00254753">
        <w:rPr>
          <w:color w:val="000000"/>
          <w:sz w:val="28"/>
          <w:szCs w:val="28"/>
          <w:lang w:eastAsia="ru-RU"/>
        </w:rPr>
        <w:t xml:space="preserve"> </w:t>
      </w:r>
      <w:r w:rsidR="002E593D">
        <w:rPr>
          <w:color w:val="000000"/>
          <w:sz w:val="28"/>
          <w:szCs w:val="28"/>
          <w:lang w:eastAsia="ru-RU"/>
        </w:rPr>
        <w:t>о</w:t>
      </w:r>
      <w:r>
        <w:rPr>
          <w:color w:val="000000"/>
          <w:sz w:val="28"/>
          <w:szCs w:val="28"/>
          <w:lang w:eastAsia="ru-RU"/>
        </w:rPr>
        <w:t>ценка</w:t>
      </w:r>
      <w:r w:rsidR="002E593D">
        <w:rPr>
          <w:color w:val="000000"/>
          <w:sz w:val="28"/>
          <w:szCs w:val="28"/>
          <w:lang w:eastAsia="ru-RU"/>
        </w:rPr>
        <w:t xml:space="preserve"> результатов управления рисками</w:t>
      </w:r>
    </w:p>
    <w:p w14:paraId="183A5CDF" w14:textId="77777777" w:rsidR="00254753" w:rsidRDefault="00254753" w:rsidP="00F566E6">
      <w:pPr>
        <w:jc w:val="both"/>
        <w:rPr>
          <w:color w:val="000000"/>
          <w:sz w:val="28"/>
          <w:szCs w:val="28"/>
          <w:lang w:eastAsia="ru-RU"/>
        </w:rPr>
      </w:pPr>
      <w:r>
        <w:rPr>
          <w:sz w:val="28"/>
          <w:szCs w:val="28"/>
        </w:rPr>
        <w:t>Г)</w:t>
      </w:r>
      <w:r w:rsidRPr="00254753">
        <w:rPr>
          <w:color w:val="000000"/>
          <w:sz w:val="28"/>
          <w:szCs w:val="28"/>
          <w:lang w:eastAsia="ru-RU"/>
        </w:rPr>
        <w:t xml:space="preserve"> </w:t>
      </w:r>
      <w:r w:rsidR="002E593D">
        <w:rPr>
          <w:color w:val="000000"/>
          <w:sz w:val="28"/>
          <w:szCs w:val="28"/>
          <w:lang w:eastAsia="ru-RU"/>
        </w:rPr>
        <w:t>анализ и оценки проектных рисков</w:t>
      </w:r>
    </w:p>
    <w:p w14:paraId="12099D13" w14:textId="77777777" w:rsidR="00254753" w:rsidRDefault="002E593D" w:rsidP="00F566E6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ru-RU"/>
        </w:rPr>
        <w:t>Д) применение выбранных методов</w:t>
      </w:r>
    </w:p>
    <w:p w14:paraId="15DB8F03" w14:textId="77777777" w:rsidR="00254753" w:rsidRPr="00B26B47" w:rsidRDefault="00254753" w:rsidP="00BD760F">
      <w:pPr>
        <w:ind w:firstLine="720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Правильный ответ:</w:t>
      </w:r>
      <w:r>
        <w:rPr>
          <w:sz w:val="28"/>
          <w:szCs w:val="28"/>
        </w:rPr>
        <w:t xml:space="preserve"> Б, Г,</w:t>
      </w:r>
      <w:r w:rsidR="002E593D">
        <w:rPr>
          <w:sz w:val="28"/>
          <w:szCs w:val="28"/>
        </w:rPr>
        <w:t xml:space="preserve"> А, Д, В</w:t>
      </w:r>
    </w:p>
    <w:p w14:paraId="230A26E8" w14:textId="77777777" w:rsidR="00254753" w:rsidRDefault="00254753" w:rsidP="00BD760F">
      <w:pPr>
        <w:ind w:firstLine="720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94265B">
        <w:rPr>
          <w:sz w:val="28"/>
          <w:szCs w:val="28"/>
        </w:rPr>
        <w:t>О</w:t>
      </w:r>
      <w:r w:rsidR="0094265B" w:rsidRPr="00B26B47">
        <w:rPr>
          <w:sz w:val="28"/>
          <w:szCs w:val="28"/>
        </w:rPr>
        <w:t>ПК-</w:t>
      </w:r>
      <w:r w:rsidR="0094265B">
        <w:rPr>
          <w:sz w:val="28"/>
          <w:szCs w:val="28"/>
        </w:rPr>
        <w:t>4</w:t>
      </w:r>
    </w:p>
    <w:p w14:paraId="57834A54" w14:textId="77777777" w:rsidR="00F8239C" w:rsidRDefault="00F8239C" w:rsidP="0042369B">
      <w:pPr>
        <w:jc w:val="both"/>
        <w:rPr>
          <w:sz w:val="28"/>
          <w:szCs w:val="28"/>
        </w:rPr>
      </w:pPr>
    </w:p>
    <w:p w14:paraId="62C74D42" w14:textId="77777777" w:rsidR="00783E0F" w:rsidRDefault="00101C84" w:rsidP="00BD760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83E0F" w:rsidRPr="00101C84">
        <w:rPr>
          <w:sz w:val="28"/>
          <w:szCs w:val="28"/>
        </w:rPr>
        <w:t>Установите</w:t>
      </w:r>
      <w:r>
        <w:rPr>
          <w:sz w:val="28"/>
          <w:szCs w:val="28"/>
        </w:rPr>
        <w:t xml:space="preserve"> </w:t>
      </w:r>
      <w:r w:rsidR="00783E0F" w:rsidRPr="00101C84">
        <w:rPr>
          <w:sz w:val="28"/>
          <w:szCs w:val="28"/>
        </w:rPr>
        <w:t>правильную</w:t>
      </w:r>
      <w:r>
        <w:rPr>
          <w:sz w:val="28"/>
          <w:szCs w:val="28"/>
        </w:rPr>
        <w:t xml:space="preserve"> </w:t>
      </w:r>
      <w:r w:rsidR="00783E0F" w:rsidRPr="00101C84">
        <w:rPr>
          <w:sz w:val="28"/>
          <w:szCs w:val="28"/>
        </w:rPr>
        <w:t>последовательность</w:t>
      </w:r>
      <w:r>
        <w:rPr>
          <w:sz w:val="28"/>
          <w:szCs w:val="28"/>
        </w:rPr>
        <w:t xml:space="preserve"> </w:t>
      </w:r>
      <w:r w:rsidR="00783E0F" w:rsidRPr="00101C84">
        <w:rPr>
          <w:sz w:val="28"/>
          <w:szCs w:val="28"/>
        </w:rPr>
        <w:t>этапов</w:t>
      </w:r>
      <w:r>
        <w:rPr>
          <w:sz w:val="28"/>
          <w:szCs w:val="28"/>
        </w:rPr>
        <w:t xml:space="preserve"> </w:t>
      </w:r>
      <w:r w:rsidR="00783E0F" w:rsidRPr="00101C84">
        <w:rPr>
          <w:sz w:val="28"/>
          <w:szCs w:val="28"/>
        </w:rPr>
        <w:t>разработки</w:t>
      </w:r>
      <w:r>
        <w:rPr>
          <w:sz w:val="28"/>
          <w:szCs w:val="28"/>
        </w:rPr>
        <w:t xml:space="preserve"> </w:t>
      </w:r>
      <w:r w:rsidR="00783E0F" w:rsidRPr="00101C84">
        <w:rPr>
          <w:sz w:val="28"/>
          <w:szCs w:val="28"/>
        </w:rPr>
        <w:t>плана</w:t>
      </w:r>
      <w:r>
        <w:rPr>
          <w:sz w:val="28"/>
          <w:szCs w:val="28"/>
        </w:rPr>
        <w:t xml:space="preserve"> </w:t>
      </w:r>
      <w:r w:rsidR="00783E0F" w:rsidRPr="00101C84">
        <w:rPr>
          <w:sz w:val="28"/>
          <w:szCs w:val="28"/>
        </w:rPr>
        <w:t>улучшения</w:t>
      </w:r>
      <w:r>
        <w:rPr>
          <w:sz w:val="28"/>
          <w:szCs w:val="28"/>
        </w:rPr>
        <w:t xml:space="preserve"> </w:t>
      </w:r>
      <w:r w:rsidR="00783E0F" w:rsidRPr="00101C84">
        <w:rPr>
          <w:sz w:val="28"/>
          <w:szCs w:val="28"/>
        </w:rPr>
        <w:t>качества</w:t>
      </w:r>
      <w:r>
        <w:rPr>
          <w:sz w:val="28"/>
          <w:szCs w:val="28"/>
        </w:rPr>
        <w:t xml:space="preserve"> </w:t>
      </w:r>
      <w:r w:rsidR="002E593D">
        <w:rPr>
          <w:sz w:val="28"/>
          <w:szCs w:val="28"/>
        </w:rPr>
        <w:t>продукции:</w:t>
      </w:r>
    </w:p>
    <w:p w14:paraId="12EBC787" w14:textId="77777777" w:rsidR="00783E0F" w:rsidRPr="00101C84" w:rsidRDefault="00101C84" w:rsidP="00F566E6">
      <w:pPr>
        <w:jc w:val="both"/>
        <w:rPr>
          <w:sz w:val="28"/>
          <w:szCs w:val="28"/>
        </w:rPr>
      </w:pPr>
      <w:r w:rsidRPr="00101C84">
        <w:rPr>
          <w:sz w:val="28"/>
          <w:szCs w:val="28"/>
        </w:rPr>
        <w:t xml:space="preserve">А) </w:t>
      </w:r>
      <w:r w:rsidR="002E593D">
        <w:rPr>
          <w:sz w:val="28"/>
          <w:szCs w:val="28"/>
        </w:rPr>
        <w:t>п</w:t>
      </w:r>
      <w:r w:rsidR="00783E0F" w:rsidRPr="00101C84">
        <w:rPr>
          <w:sz w:val="28"/>
          <w:szCs w:val="28"/>
        </w:rPr>
        <w:t>роведение</w:t>
      </w:r>
      <w:r w:rsidR="00396C24">
        <w:rPr>
          <w:sz w:val="28"/>
          <w:szCs w:val="28"/>
        </w:rPr>
        <w:t xml:space="preserve"> </w:t>
      </w:r>
      <w:r w:rsidR="00783E0F" w:rsidRPr="00101C84">
        <w:rPr>
          <w:sz w:val="28"/>
          <w:szCs w:val="28"/>
        </w:rPr>
        <w:t>анализа</w:t>
      </w:r>
      <w:r w:rsidR="00396C24">
        <w:rPr>
          <w:sz w:val="28"/>
          <w:szCs w:val="28"/>
        </w:rPr>
        <w:t xml:space="preserve"> </w:t>
      </w:r>
      <w:r w:rsidR="00783E0F" w:rsidRPr="00101C84">
        <w:rPr>
          <w:sz w:val="28"/>
          <w:szCs w:val="28"/>
        </w:rPr>
        <w:t>текущего</w:t>
      </w:r>
      <w:r w:rsidR="00396C24">
        <w:rPr>
          <w:sz w:val="28"/>
          <w:szCs w:val="28"/>
        </w:rPr>
        <w:t xml:space="preserve"> </w:t>
      </w:r>
      <w:r w:rsidR="00783E0F" w:rsidRPr="00101C84">
        <w:rPr>
          <w:sz w:val="28"/>
          <w:szCs w:val="28"/>
        </w:rPr>
        <w:t>состояния</w:t>
      </w:r>
      <w:r w:rsidR="00396C24">
        <w:rPr>
          <w:sz w:val="28"/>
          <w:szCs w:val="28"/>
        </w:rPr>
        <w:t xml:space="preserve"> </w:t>
      </w:r>
      <w:r w:rsidR="00783E0F" w:rsidRPr="00101C84">
        <w:rPr>
          <w:sz w:val="28"/>
          <w:szCs w:val="28"/>
        </w:rPr>
        <w:t>качества</w:t>
      </w:r>
      <w:r w:rsidR="00396C24">
        <w:rPr>
          <w:sz w:val="28"/>
          <w:szCs w:val="28"/>
        </w:rPr>
        <w:t xml:space="preserve"> </w:t>
      </w:r>
      <w:r w:rsidR="002E593D">
        <w:rPr>
          <w:sz w:val="28"/>
          <w:szCs w:val="28"/>
        </w:rPr>
        <w:t>продукции</w:t>
      </w:r>
    </w:p>
    <w:p w14:paraId="7A5244C1" w14:textId="77777777" w:rsidR="00783E0F" w:rsidRPr="00101C84" w:rsidRDefault="00101C84" w:rsidP="00F566E6">
      <w:pPr>
        <w:jc w:val="both"/>
        <w:rPr>
          <w:sz w:val="28"/>
          <w:szCs w:val="28"/>
        </w:rPr>
      </w:pPr>
      <w:r w:rsidRPr="00101C84">
        <w:rPr>
          <w:sz w:val="28"/>
          <w:szCs w:val="28"/>
        </w:rPr>
        <w:t xml:space="preserve">Б) </w:t>
      </w:r>
      <w:r w:rsidR="002E593D">
        <w:rPr>
          <w:sz w:val="28"/>
          <w:szCs w:val="28"/>
        </w:rPr>
        <w:t>в</w:t>
      </w:r>
      <w:r w:rsidR="00783E0F" w:rsidRPr="00101C84">
        <w:rPr>
          <w:sz w:val="28"/>
          <w:szCs w:val="28"/>
        </w:rPr>
        <w:t>недрение</w:t>
      </w:r>
      <w:r w:rsidR="00396C24">
        <w:rPr>
          <w:sz w:val="28"/>
          <w:szCs w:val="28"/>
        </w:rPr>
        <w:t xml:space="preserve"> </w:t>
      </w:r>
      <w:r w:rsidR="00783E0F" w:rsidRPr="00101C84">
        <w:rPr>
          <w:sz w:val="28"/>
          <w:szCs w:val="28"/>
        </w:rPr>
        <w:t>предложенных</w:t>
      </w:r>
      <w:r w:rsidR="00396C24">
        <w:rPr>
          <w:sz w:val="28"/>
          <w:szCs w:val="28"/>
        </w:rPr>
        <w:t xml:space="preserve"> </w:t>
      </w:r>
      <w:r w:rsidR="002E593D">
        <w:rPr>
          <w:sz w:val="28"/>
          <w:szCs w:val="28"/>
        </w:rPr>
        <w:t>улучшений</w:t>
      </w:r>
    </w:p>
    <w:p w14:paraId="4124A197" w14:textId="77777777" w:rsidR="00783E0F" w:rsidRPr="00101C84" w:rsidRDefault="00101C84" w:rsidP="00F566E6">
      <w:pPr>
        <w:jc w:val="both"/>
        <w:rPr>
          <w:sz w:val="28"/>
          <w:szCs w:val="28"/>
        </w:rPr>
      </w:pPr>
      <w:r w:rsidRPr="00101C84">
        <w:rPr>
          <w:sz w:val="28"/>
          <w:szCs w:val="28"/>
        </w:rPr>
        <w:t xml:space="preserve">В) </w:t>
      </w:r>
      <w:r w:rsidR="002E593D">
        <w:rPr>
          <w:sz w:val="28"/>
          <w:szCs w:val="28"/>
        </w:rPr>
        <w:t>о</w:t>
      </w:r>
      <w:r w:rsidR="00783E0F" w:rsidRPr="00101C84">
        <w:rPr>
          <w:sz w:val="28"/>
          <w:szCs w:val="28"/>
        </w:rPr>
        <w:t>ценка</w:t>
      </w:r>
      <w:r w:rsidR="00396C24">
        <w:rPr>
          <w:sz w:val="28"/>
          <w:szCs w:val="28"/>
        </w:rPr>
        <w:t xml:space="preserve"> </w:t>
      </w:r>
      <w:r w:rsidR="00783E0F" w:rsidRPr="00101C84">
        <w:rPr>
          <w:sz w:val="28"/>
          <w:szCs w:val="28"/>
        </w:rPr>
        <w:t>результатов</w:t>
      </w:r>
      <w:r w:rsidR="00396C24">
        <w:rPr>
          <w:sz w:val="28"/>
          <w:szCs w:val="28"/>
        </w:rPr>
        <w:t xml:space="preserve"> </w:t>
      </w:r>
      <w:r w:rsidR="00783E0F" w:rsidRPr="00101C84">
        <w:rPr>
          <w:sz w:val="28"/>
          <w:szCs w:val="28"/>
        </w:rPr>
        <w:t>внедренных</w:t>
      </w:r>
      <w:r w:rsidR="00396C24">
        <w:rPr>
          <w:sz w:val="28"/>
          <w:szCs w:val="28"/>
        </w:rPr>
        <w:t xml:space="preserve"> </w:t>
      </w:r>
      <w:r w:rsidR="002E593D">
        <w:rPr>
          <w:sz w:val="28"/>
          <w:szCs w:val="28"/>
        </w:rPr>
        <w:t>улучшений</w:t>
      </w:r>
    </w:p>
    <w:p w14:paraId="3557F2E6" w14:textId="77777777" w:rsidR="00783E0F" w:rsidRPr="00101C84" w:rsidRDefault="00101C84" w:rsidP="00F566E6">
      <w:pPr>
        <w:jc w:val="both"/>
        <w:rPr>
          <w:sz w:val="28"/>
          <w:szCs w:val="28"/>
        </w:rPr>
      </w:pPr>
      <w:r w:rsidRPr="00101C84">
        <w:rPr>
          <w:sz w:val="28"/>
          <w:szCs w:val="28"/>
        </w:rPr>
        <w:t xml:space="preserve">Г) </w:t>
      </w:r>
      <w:r w:rsidR="002E593D">
        <w:rPr>
          <w:sz w:val="28"/>
          <w:szCs w:val="28"/>
        </w:rPr>
        <w:t>с</w:t>
      </w:r>
      <w:r w:rsidR="00783E0F" w:rsidRPr="00101C84">
        <w:rPr>
          <w:sz w:val="28"/>
          <w:szCs w:val="28"/>
        </w:rPr>
        <w:t>огласование</w:t>
      </w:r>
      <w:r w:rsidR="00396C24">
        <w:rPr>
          <w:sz w:val="28"/>
          <w:szCs w:val="28"/>
        </w:rPr>
        <w:t xml:space="preserve"> </w:t>
      </w:r>
      <w:r w:rsidR="00783E0F" w:rsidRPr="00101C84">
        <w:rPr>
          <w:sz w:val="28"/>
          <w:szCs w:val="28"/>
        </w:rPr>
        <w:t>плана</w:t>
      </w:r>
      <w:r w:rsidR="00396C24">
        <w:rPr>
          <w:sz w:val="28"/>
          <w:szCs w:val="28"/>
        </w:rPr>
        <w:t xml:space="preserve"> </w:t>
      </w:r>
      <w:r w:rsidR="00783E0F" w:rsidRPr="00101C84">
        <w:rPr>
          <w:sz w:val="28"/>
          <w:szCs w:val="28"/>
        </w:rPr>
        <w:t>улучшения</w:t>
      </w:r>
      <w:r w:rsidR="00396C24">
        <w:rPr>
          <w:sz w:val="28"/>
          <w:szCs w:val="28"/>
        </w:rPr>
        <w:t xml:space="preserve"> </w:t>
      </w:r>
      <w:r w:rsidR="00783E0F" w:rsidRPr="00101C84">
        <w:rPr>
          <w:sz w:val="28"/>
          <w:szCs w:val="28"/>
        </w:rPr>
        <w:t>с</w:t>
      </w:r>
      <w:r w:rsidR="00396C24">
        <w:rPr>
          <w:sz w:val="28"/>
          <w:szCs w:val="28"/>
        </w:rPr>
        <w:t xml:space="preserve"> </w:t>
      </w:r>
      <w:r w:rsidR="002E593D">
        <w:rPr>
          <w:sz w:val="28"/>
          <w:szCs w:val="28"/>
        </w:rPr>
        <w:t>руководством</w:t>
      </w:r>
    </w:p>
    <w:p w14:paraId="0A0E419E" w14:textId="77777777" w:rsidR="00783E0F" w:rsidRDefault="00101C84" w:rsidP="00F566E6">
      <w:pPr>
        <w:jc w:val="both"/>
        <w:rPr>
          <w:sz w:val="28"/>
          <w:szCs w:val="28"/>
        </w:rPr>
      </w:pPr>
      <w:r w:rsidRPr="00101C84">
        <w:rPr>
          <w:sz w:val="28"/>
          <w:szCs w:val="28"/>
        </w:rPr>
        <w:t xml:space="preserve">Д) </w:t>
      </w:r>
      <w:r w:rsidR="002E593D">
        <w:rPr>
          <w:sz w:val="28"/>
          <w:szCs w:val="28"/>
        </w:rPr>
        <w:t>р</w:t>
      </w:r>
      <w:r w:rsidR="00783E0F" w:rsidRPr="00101C84">
        <w:rPr>
          <w:sz w:val="28"/>
          <w:szCs w:val="28"/>
        </w:rPr>
        <w:t>азработка</w:t>
      </w:r>
      <w:r w:rsidR="00396C24">
        <w:rPr>
          <w:sz w:val="28"/>
          <w:szCs w:val="28"/>
        </w:rPr>
        <w:t xml:space="preserve"> </w:t>
      </w:r>
      <w:r w:rsidR="00783E0F" w:rsidRPr="00101C84">
        <w:rPr>
          <w:sz w:val="28"/>
          <w:szCs w:val="28"/>
        </w:rPr>
        <w:t>предложений</w:t>
      </w:r>
      <w:r w:rsidR="00396C24">
        <w:rPr>
          <w:sz w:val="28"/>
          <w:szCs w:val="28"/>
        </w:rPr>
        <w:t xml:space="preserve"> </w:t>
      </w:r>
      <w:r w:rsidR="00783E0F" w:rsidRPr="00101C84">
        <w:rPr>
          <w:sz w:val="28"/>
          <w:szCs w:val="28"/>
        </w:rPr>
        <w:t>по</w:t>
      </w:r>
      <w:r w:rsidR="00396C24">
        <w:rPr>
          <w:sz w:val="28"/>
          <w:szCs w:val="28"/>
        </w:rPr>
        <w:t xml:space="preserve"> </w:t>
      </w:r>
      <w:r w:rsidR="00783E0F" w:rsidRPr="00101C84">
        <w:rPr>
          <w:sz w:val="28"/>
          <w:szCs w:val="28"/>
        </w:rPr>
        <w:t>улучшению</w:t>
      </w:r>
      <w:r w:rsidR="00396C24">
        <w:rPr>
          <w:sz w:val="28"/>
          <w:szCs w:val="28"/>
        </w:rPr>
        <w:t xml:space="preserve"> </w:t>
      </w:r>
      <w:r w:rsidR="002E593D">
        <w:rPr>
          <w:sz w:val="28"/>
          <w:szCs w:val="28"/>
        </w:rPr>
        <w:t>качества</w:t>
      </w:r>
    </w:p>
    <w:p w14:paraId="5FF7F8A1" w14:textId="77777777" w:rsidR="00396C24" w:rsidRPr="00B26B47" w:rsidRDefault="00396C24" w:rsidP="00BD760F">
      <w:pPr>
        <w:ind w:firstLine="720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Правильный ответ:</w:t>
      </w:r>
      <w:r w:rsidR="002E593D">
        <w:rPr>
          <w:sz w:val="28"/>
          <w:szCs w:val="28"/>
        </w:rPr>
        <w:t xml:space="preserve"> А, Д, Г, Б, В</w:t>
      </w:r>
    </w:p>
    <w:p w14:paraId="470A1519" w14:textId="77777777" w:rsidR="00396C24" w:rsidRDefault="00396C24" w:rsidP="00BD760F">
      <w:pPr>
        <w:ind w:firstLine="720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4</w:t>
      </w:r>
    </w:p>
    <w:p w14:paraId="68D84D66" w14:textId="77777777" w:rsidR="00396C24" w:rsidRDefault="00396C24" w:rsidP="00101C84">
      <w:pPr>
        <w:jc w:val="both"/>
        <w:rPr>
          <w:sz w:val="28"/>
          <w:szCs w:val="28"/>
        </w:rPr>
      </w:pPr>
    </w:p>
    <w:p w14:paraId="4D1E42C8" w14:textId="77777777" w:rsidR="00783E0F" w:rsidRDefault="00396C24" w:rsidP="00BD760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783E0F" w:rsidRPr="00396C24">
        <w:rPr>
          <w:sz w:val="28"/>
          <w:szCs w:val="28"/>
        </w:rPr>
        <w:t>Установите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правильную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последовательность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этапов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проведения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анализа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эффективности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стандартизации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метрологического</w:t>
      </w:r>
      <w:r>
        <w:rPr>
          <w:sz w:val="28"/>
          <w:szCs w:val="28"/>
        </w:rPr>
        <w:t xml:space="preserve"> </w:t>
      </w:r>
      <w:r w:rsidR="002E593D">
        <w:rPr>
          <w:sz w:val="28"/>
          <w:szCs w:val="28"/>
        </w:rPr>
        <w:t>обеспечения:</w:t>
      </w:r>
    </w:p>
    <w:p w14:paraId="1CF4CEBF" w14:textId="77777777" w:rsidR="00783E0F" w:rsidRPr="00396C24" w:rsidRDefault="00396C24" w:rsidP="00F566E6">
      <w:pPr>
        <w:jc w:val="both"/>
        <w:rPr>
          <w:sz w:val="28"/>
          <w:szCs w:val="28"/>
        </w:rPr>
      </w:pPr>
      <w:r w:rsidRPr="00396C24">
        <w:rPr>
          <w:sz w:val="28"/>
          <w:szCs w:val="28"/>
        </w:rPr>
        <w:t xml:space="preserve">А) </w:t>
      </w:r>
      <w:r w:rsidR="002E593D">
        <w:rPr>
          <w:sz w:val="28"/>
          <w:szCs w:val="28"/>
        </w:rPr>
        <w:t>о</w:t>
      </w:r>
      <w:r w:rsidR="00783E0F" w:rsidRPr="00396C24">
        <w:rPr>
          <w:sz w:val="28"/>
          <w:szCs w:val="28"/>
        </w:rPr>
        <w:t>ценка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результатов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анализа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принятие</w:t>
      </w:r>
      <w:r>
        <w:rPr>
          <w:sz w:val="28"/>
          <w:szCs w:val="28"/>
        </w:rPr>
        <w:t xml:space="preserve"> </w:t>
      </w:r>
      <w:r w:rsidR="002E593D">
        <w:rPr>
          <w:sz w:val="28"/>
          <w:szCs w:val="28"/>
        </w:rPr>
        <w:t>решений</w:t>
      </w:r>
    </w:p>
    <w:p w14:paraId="76AC31ED" w14:textId="77777777" w:rsidR="00783E0F" w:rsidRPr="00396C24" w:rsidRDefault="00396C24" w:rsidP="00F566E6">
      <w:pPr>
        <w:jc w:val="both"/>
        <w:rPr>
          <w:sz w:val="28"/>
          <w:szCs w:val="28"/>
        </w:rPr>
      </w:pPr>
      <w:r w:rsidRPr="00396C24">
        <w:rPr>
          <w:sz w:val="28"/>
          <w:szCs w:val="28"/>
        </w:rPr>
        <w:t xml:space="preserve">Б) </w:t>
      </w:r>
      <w:r w:rsidR="002E593D">
        <w:rPr>
          <w:sz w:val="28"/>
          <w:szCs w:val="28"/>
        </w:rPr>
        <w:t>с</w:t>
      </w:r>
      <w:r w:rsidR="00783E0F" w:rsidRPr="00396C24">
        <w:rPr>
          <w:sz w:val="28"/>
          <w:szCs w:val="28"/>
        </w:rPr>
        <w:t>бор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данных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текущем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состоянии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стандартов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методов</w:t>
      </w:r>
      <w:r>
        <w:rPr>
          <w:sz w:val="28"/>
          <w:szCs w:val="28"/>
        </w:rPr>
        <w:t xml:space="preserve"> </w:t>
      </w:r>
      <w:r w:rsidR="002E593D">
        <w:rPr>
          <w:sz w:val="28"/>
          <w:szCs w:val="28"/>
        </w:rPr>
        <w:t>измерений</w:t>
      </w:r>
    </w:p>
    <w:p w14:paraId="4704484F" w14:textId="77777777" w:rsidR="00783E0F" w:rsidRPr="00396C24" w:rsidRDefault="00396C24" w:rsidP="00F566E6">
      <w:pPr>
        <w:jc w:val="both"/>
        <w:rPr>
          <w:sz w:val="28"/>
          <w:szCs w:val="28"/>
        </w:rPr>
      </w:pPr>
      <w:r w:rsidRPr="00396C24">
        <w:rPr>
          <w:sz w:val="28"/>
          <w:szCs w:val="28"/>
        </w:rPr>
        <w:t xml:space="preserve">В) </w:t>
      </w:r>
      <w:r w:rsidR="002E593D">
        <w:rPr>
          <w:sz w:val="28"/>
          <w:szCs w:val="28"/>
        </w:rPr>
        <w:t>ф</w:t>
      </w:r>
      <w:r w:rsidR="00783E0F" w:rsidRPr="00396C24">
        <w:rPr>
          <w:sz w:val="28"/>
          <w:szCs w:val="28"/>
        </w:rPr>
        <w:t>ормулирование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критериев</w:t>
      </w:r>
      <w:r>
        <w:rPr>
          <w:sz w:val="28"/>
          <w:szCs w:val="28"/>
        </w:rPr>
        <w:t xml:space="preserve"> </w:t>
      </w:r>
      <w:r w:rsidR="002E593D">
        <w:rPr>
          <w:sz w:val="28"/>
          <w:szCs w:val="28"/>
        </w:rPr>
        <w:t>эффективности</w:t>
      </w:r>
    </w:p>
    <w:p w14:paraId="0A56D83E" w14:textId="77777777" w:rsidR="00783E0F" w:rsidRPr="00396C24" w:rsidRDefault="00396C24" w:rsidP="00F566E6">
      <w:pPr>
        <w:jc w:val="both"/>
        <w:rPr>
          <w:sz w:val="28"/>
          <w:szCs w:val="28"/>
        </w:rPr>
      </w:pPr>
      <w:r w:rsidRPr="00396C24">
        <w:rPr>
          <w:sz w:val="28"/>
          <w:szCs w:val="28"/>
        </w:rPr>
        <w:t xml:space="preserve">Г) </w:t>
      </w:r>
      <w:r w:rsidR="002E593D">
        <w:rPr>
          <w:sz w:val="28"/>
          <w:szCs w:val="28"/>
        </w:rPr>
        <w:t>а</w:t>
      </w:r>
      <w:r w:rsidR="00783E0F" w:rsidRPr="00396C24">
        <w:rPr>
          <w:sz w:val="28"/>
          <w:szCs w:val="28"/>
        </w:rPr>
        <w:t>нализ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данных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выявление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проблемных</w:t>
      </w:r>
      <w:r>
        <w:rPr>
          <w:sz w:val="28"/>
          <w:szCs w:val="28"/>
        </w:rPr>
        <w:t xml:space="preserve"> </w:t>
      </w:r>
      <w:r w:rsidR="002E593D">
        <w:rPr>
          <w:sz w:val="28"/>
          <w:szCs w:val="28"/>
        </w:rPr>
        <w:t>зон</w:t>
      </w:r>
    </w:p>
    <w:p w14:paraId="40B27852" w14:textId="77777777" w:rsidR="00783E0F" w:rsidRDefault="00396C24" w:rsidP="00F566E6">
      <w:pPr>
        <w:jc w:val="both"/>
        <w:rPr>
          <w:sz w:val="28"/>
          <w:szCs w:val="28"/>
        </w:rPr>
      </w:pPr>
      <w:r w:rsidRPr="00396C24">
        <w:rPr>
          <w:sz w:val="28"/>
          <w:szCs w:val="28"/>
        </w:rPr>
        <w:t xml:space="preserve">Д) </w:t>
      </w:r>
      <w:r w:rsidR="002E593D">
        <w:rPr>
          <w:sz w:val="28"/>
          <w:szCs w:val="28"/>
        </w:rPr>
        <w:t>р</w:t>
      </w:r>
      <w:r w:rsidR="00783E0F" w:rsidRPr="00396C24">
        <w:rPr>
          <w:sz w:val="28"/>
          <w:szCs w:val="28"/>
        </w:rPr>
        <w:t>азработка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предложений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улучшению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стандартов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методов</w:t>
      </w:r>
      <w:r>
        <w:rPr>
          <w:sz w:val="28"/>
          <w:szCs w:val="28"/>
        </w:rPr>
        <w:t xml:space="preserve"> </w:t>
      </w:r>
      <w:r w:rsidR="002E593D">
        <w:rPr>
          <w:sz w:val="28"/>
          <w:szCs w:val="28"/>
        </w:rPr>
        <w:t>измерений</w:t>
      </w:r>
    </w:p>
    <w:p w14:paraId="19BECBAA" w14:textId="77777777" w:rsidR="00396C24" w:rsidRPr="00B26B47" w:rsidRDefault="00396C24" w:rsidP="00BD760F">
      <w:pPr>
        <w:ind w:firstLine="720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Правильный ответ:</w:t>
      </w:r>
      <w:r w:rsidR="002E593D">
        <w:rPr>
          <w:sz w:val="28"/>
          <w:szCs w:val="28"/>
        </w:rPr>
        <w:t xml:space="preserve"> Б, В, Г, Д, А</w:t>
      </w:r>
    </w:p>
    <w:p w14:paraId="4798057C" w14:textId="77777777" w:rsidR="00396C24" w:rsidRDefault="00396C24" w:rsidP="00BD760F">
      <w:pPr>
        <w:ind w:firstLine="720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4</w:t>
      </w:r>
    </w:p>
    <w:p w14:paraId="2E173FE3" w14:textId="77777777" w:rsidR="00F8239C" w:rsidRDefault="00F8239C" w:rsidP="0042369B">
      <w:pPr>
        <w:jc w:val="both"/>
        <w:rPr>
          <w:sz w:val="28"/>
          <w:szCs w:val="28"/>
        </w:rPr>
      </w:pPr>
    </w:p>
    <w:p w14:paraId="4CFAB923" w14:textId="77777777" w:rsidR="00783E0F" w:rsidRDefault="00396C24" w:rsidP="00BD760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783E0F" w:rsidRPr="00396C24">
        <w:rPr>
          <w:sz w:val="28"/>
          <w:szCs w:val="28"/>
        </w:rPr>
        <w:t>Установите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правильную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последовательность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этапов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проведения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аудита</w:t>
      </w:r>
      <w:r>
        <w:rPr>
          <w:sz w:val="28"/>
          <w:szCs w:val="28"/>
        </w:rPr>
        <w:t xml:space="preserve"> </w:t>
      </w:r>
      <w:r w:rsidR="002E593D">
        <w:rPr>
          <w:sz w:val="28"/>
          <w:szCs w:val="28"/>
        </w:rPr>
        <w:t>качества:</w:t>
      </w:r>
    </w:p>
    <w:p w14:paraId="499D4D1B" w14:textId="77777777" w:rsidR="00783E0F" w:rsidRPr="00396C24" w:rsidRDefault="00396C24" w:rsidP="00F566E6">
      <w:pPr>
        <w:jc w:val="both"/>
        <w:rPr>
          <w:sz w:val="28"/>
          <w:szCs w:val="28"/>
        </w:rPr>
      </w:pPr>
      <w:r w:rsidRPr="00396C24">
        <w:rPr>
          <w:sz w:val="28"/>
          <w:szCs w:val="28"/>
        </w:rPr>
        <w:t xml:space="preserve">А) </w:t>
      </w:r>
      <w:r w:rsidR="002E593D">
        <w:rPr>
          <w:sz w:val="28"/>
          <w:szCs w:val="28"/>
        </w:rPr>
        <w:t>п</w:t>
      </w:r>
      <w:r w:rsidR="00783E0F" w:rsidRPr="00396C24">
        <w:rPr>
          <w:sz w:val="28"/>
          <w:szCs w:val="28"/>
        </w:rPr>
        <w:t>роведение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анализа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данных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формирование</w:t>
      </w:r>
      <w:r>
        <w:rPr>
          <w:sz w:val="28"/>
          <w:szCs w:val="28"/>
        </w:rPr>
        <w:t xml:space="preserve"> </w:t>
      </w:r>
      <w:r w:rsidR="002E593D">
        <w:rPr>
          <w:sz w:val="28"/>
          <w:szCs w:val="28"/>
        </w:rPr>
        <w:t>отчета</w:t>
      </w:r>
    </w:p>
    <w:p w14:paraId="32A3D309" w14:textId="77777777" w:rsidR="00783E0F" w:rsidRPr="00396C24" w:rsidRDefault="00396C24" w:rsidP="00F566E6">
      <w:pPr>
        <w:jc w:val="both"/>
        <w:rPr>
          <w:sz w:val="28"/>
          <w:szCs w:val="28"/>
        </w:rPr>
      </w:pPr>
      <w:r w:rsidRPr="00396C24">
        <w:rPr>
          <w:sz w:val="28"/>
          <w:szCs w:val="28"/>
        </w:rPr>
        <w:t xml:space="preserve">Б) </w:t>
      </w:r>
      <w:r w:rsidR="002E593D">
        <w:rPr>
          <w:sz w:val="28"/>
          <w:szCs w:val="28"/>
        </w:rPr>
        <w:t>п</w:t>
      </w:r>
      <w:r w:rsidR="00783E0F" w:rsidRPr="00396C24">
        <w:rPr>
          <w:sz w:val="28"/>
          <w:szCs w:val="28"/>
        </w:rPr>
        <w:t>роверка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документации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2E593D">
        <w:rPr>
          <w:sz w:val="28"/>
          <w:szCs w:val="28"/>
        </w:rPr>
        <w:t>процедур</w:t>
      </w:r>
    </w:p>
    <w:p w14:paraId="51E3CC05" w14:textId="77777777" w:rsidR="00783E0F" w:rsidRPr="00396C24" w:rsidRDefault="00396C24" w:rsidP="00F566E6">
      <w:pPr>
        <w:jc w:val="both"/>
        <w:rPr>
          <w:sz w:val="28"/>
          <w:szCs w:val="28"/>
        </w:rPr>
      </w:pPr>
      <w:r w:rsidRPr="00396C24">
        <w:rPr>
          <w:sz w:val="28"/>
          <w:szCs w:val="28"/>
        </w:rPr>
        <w:t xml:space="preserve">В) </w:t>
      </w:r>
      <w:r w:rsidR="002E593D">
        <w:rPr>
          <w:sz w:val="28"/>
          <w:szCs w:val="28"/>
        </w:rPr>
        <w:t>п</w:t>
      </w:r>
      <w:r w:rsidR="00783E0F" w:rsidRPr="00396C24">
        <w:rPr>
          <w:sz w:val="28"/>
          <w:szCs w:val="28"/>
        </w:rPr>
        <w:t>одготовка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плана</w:t>
      </w:r>
      <w:r>
        <w:rPr>
          <w:sz w:val="28"/>
          <w:szCs w:val="28"/>
        </w:rPr>
        <w:t xml:space="preserve"> </w:t>
      </w:r>
      <w:r w:rsidR="002E593D">
        <w:rPr>
          <w:sz w:val="28"/>
          <w:szCs w:val="28"/>
        </w:rPr>
        <w:t>аудита</w:t>
      </w:r>
    </w:p>
    <w:p w14:paraId="2B16CE29" w14:textId="77777777" w:rsidR="00783E0F" w:rsidRPr="00396C24" w:rsidRDefault="00396C24" w:rsidP="00F566E6">
      <w:pPr>
        <w:jc w:val="both"/>
        <w:rPr>
          <w:sz w:val="28"/>
          <w:szCs w:val="28"/>
        </w:rPr>
      </w:pPr>
      <w:r w:rsidRPr="00396C24">
        <w:rPr>
          <w:sz w:val="28"/>
          <w:szCs w:val="28"/>
        </w:rPr>
        <w:lastRenderedPageBreak/>
        <w:t xml:space="preserve">Г) </w:t>
      </w:r>
      <w:r w:rsidR="002E593D">
        <w:rPr>
          <w:sz w:val="28"/>
          <w:szCs w:val="28"/>
        </w:rPr>
        <w:t>в</w:t>
      </w:r>
      <w:r w:rsidR="00783E0F" w:rsidRPr="00396C24">
        <w:rPr>
          <w:sz w:val="28"/>
          <w:szCs w:val="28"/>
        </w:rPr>
        <w:t>ыездная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проверка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="002E593D">
        <w:rPr>
          <w:sz w:val="28"/>
          <w:szCs w:val="28"/>
        </w:rPr>
        <w:t>предприятие</w:t>
      </w:r>
    </w:p>
    <w:p w14:paraId="24EFB56A" w14:textId="77777777" w:rsidR="00783E0F" w:rsidRDefault="00396C24" w:rsidP="00F566E6">
      <w:pPr>
        <w:jc w:val="both"/>
        <w:rPr>
          <w:sz w:val="28"/>
          <w:szCs w:val="28"/>
        </w:rPr>
      </w:pPr>
      <w:r w:rsidRPr="00396C24">
        <w:rPr>
          <w:sz w:val="28"/>
          <w:szCs w:val="28"/>
        </w:rPr>
        <w:t xml:space="preserve">Д) </w:t>
      </w:r>
      <w:r w:rsidR="002E593D">
        <w:rPr>
          <w:sz w:val="28"/>
          <w:szCs w:val="28"/>
        </w:rPr>
        <w:t>р</w:t>
      </w:r>
      <w:r w:rsidR="00783E0F" w:rsidRPr="00396C24">
        <w:rPr>
          <w:sz w:val="28"/>
          <w:szCs w:val="28"/>
        </w:rPr>
        <w:t>азработка</w:t>
      </w:r>
      <w:r>
        <w:rPr>
          <w:sz w:val="28"/>
          <w:szCs w:val="28"/>
        </w:rPr>
        <w:t xml:space="preserve"> </w:t>
      </w:r>
      <w:r w:rsidR="00783E0F" w:rsidRPr="00396C24">
        <w:rPr>
          <w:sz w:val="28"/>
          <w:szCs w:val="28"/>
        </w:rPr>
        <w:t>корректирующих</w:t>
      </w:r>
      <w:r>
        <w:rPr>
          <w:sz w:val="28"/>
          <w:szCs w:val="28"/>
        </w:rPr>
        <w:t xml:space="preserve"> </w:t>
      </w:r>
      <w:r w:rsidR="002E593D">
        <w:rPr>
          <w:sz w:val="28"/>
          <w:szCs w:val="28"/>
        </w:rPr>
        <w:t>мероприятий</w:t>
      </w:r>
    </w:p>
    <w:p w14:paraId="1B0F7808" w14:textId="77777777" w:rsidR="00396C24" w:rsidRPr="00B26B47" w:rsidRDefault="00396C24" w:rsidP="00BD760F">
      <w:pPr>
        <w:ind w:firstLine="720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Правильный ответ:</w:t>
      </w:r>
      <w:r w:rsidR="002E593D">
        <w:rPr>
          <w:sz w:val="28"/>
          <w:szCs w:val="28"/>
        </w:rPr>
        <w:t xml:space="preserve"> В, Б, Г, А, Д</w:t>
      </w:r>
    </w:p>
    <w:p w14:paraId="3B7C7A30" w14:textId="77777777" w:rsidR="00396C24" w:rsidRDefault="00396C24" w:rsidP="00BD760F">
      <w:pPr>
        <w:ind w:firstLine="720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</w:t>
      </w:r>
      <w:r w:rsidRPr="00B26B47">
        <w:rPr>
          <w:sz w:val="28"/>
          <w:szCs w:val="28"/>
        </w:rPr>
        <w:t>К-</w:t>
      </w:r>
      <w:r w:rsidR="002E593D">
        <w:rPr>
          <w:sz w:val="28"/>
          <w:szCs w:val="28"/>
        </w:rPr>
        <w:t>10,</w:t>
      </w:r>
      <w:r w:rsidRPr="0094265B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4</w:t>
      </w:r>
    </w:p>
    <w:p w14:paraId="31684E84" w14:textId="77777777" w:rsidR="009E6DF1" w:rsidRDefault="009E6DF1" w:rsidP="00B15309">
      <w:pPr>
        <w:adjustRightInd w:val="0"/>
        <w:ind w:firstLine="709"/>
        <w:jc w:val="both"/>
        <w:rPr>
          <w:sz w:val="28"/>
          <w:szCs w:val="28"/>
        </w:rPr>
      </w:pPr>
    </w:p>
    <w:p w14:paraId="0998F7F2" w14:textId="77777777" w:rsidR="00836683" w:rsidRPr="00B26B47" w:rsidRDefault="00836683" w:rsidP="00B15309">
      <w:pPr>
        <w:adjustRightInd w:val="0"/>
        <w:ind w:firstLine="709"/>
        <w:jc w:val="both"/>
        <w:rPr>
          <w:sz w:val="28"/>
          <w:szCs w:val="28"/>
        </w:rPr>
      </w:pPr>
    </w:p>
    <w:p w14:paraId="4C6CB829" w14:textId="77777777" w:rsidR="00BD760F" w:rsidRDefault="00BD760F" w:rsidP="00BD760F">
      <w:pPr>
        <w:spacing w:line="480" w:lineRule="auto"/>
        <w:ind w:left="1" w:right="6083"/>
        <w:rPr>
          <w:b/>
          <w:sz w:val="28"/>
        </w:rPr>
      </w:pPr>
      <w:r>
        <w:rPr>
          <w:b/>
          <w:sz w:val="28"/>
        </w:rPr>
        <w:t>Задания открытого типа</w:t>
      </w:r>
    </w:p>
    <w:p w14:paraId="01E1CE0C" w14:textId="77777777" w:rsidR="003B21F3" w:rsidRPr="00B26B47" w:rsidRDefault="003B21F3" w:rsidP="00F566E6">
      <w:pPr>
        <w:pStyle w:val="Default"/>
        <w:ind w:firstLine="7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на дополнение </w:t>
      </w:r>
    </w:p>
    <w:p w14:paraId="4EAA4AF8" w14:textId="77777777" w:rsidR="003B21F3" w:rsidRPr="00B26B47" w:rsidRDefault="003B21F3" w:rsidP="003B21F3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1DB90CC2" w14:textId="1A606545" w:rsidR="007E4C6F" w:rsidRPr="00F566E6" w:rsidRDefault="003B21F3" w:rsidP="00F566E6">
      <w:pPr>
        <w:ind w:firstLine="720"/>
        <w:rPr>
          <w:i/>
          <w:iCs/>
          <w:sz w:val="28"/>
          <w:szCs w:val="28"/>
        </w:rPr>
      </w:pPr>
      <w:r w:rsidRPr="00B26B47">
        <w:rPr>
          <w:i/>
          <w:iCs/>
          <w:sz w:val="28"/>
          <w:szCs w:val="28"/>
        </w:rPr>
        <w:t>Напишите пропущенное слово (словосочетание).</w:t>
      </w:r>
    </w:p>
    <w:p w14:paraId="5F2B23C0" w14:textId="7F19D9F6" w:rsidR="00F73075" w:rsidRDefault="00F73075" w:rsidP="00BD760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73075">
        <w:rPr>
          <w:sz w:val="28"/>
          <w:szCs w:val="28"/>
        </w:rPr>
        <w:t xml:space="preserve">Технический регламент – регламент, устанавливающий </w:t>
      </w:r>
      <w:r>
        <w:rPr>
          <w:sz w:val="28"/>
          <w:szCs w:val="28"/>
        </w:rPr>
        <w:t>__________________</w:t>
      </w:r>
      <w:r w:rsidRPr="00F73075">
        <w:rPr>
          <w:sz w:val="28"/>
          <w:szCs w:val="28"/>
        </w:rPr>
        <w:t xml:space="preserve"> продукции (услуги) или связанных с ней процессов и методов производства.</w:t>
      </w:r>
    </w:p>
    <w:p w14:paraId="15075C36" w14:textId="77777777" w:rsidR="00F73075" w:rsidRDefault="00F73075" w:rsidP="00BD760F">
      <w:pPr>
        <w:ind w:firstLine="720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Правильный ответ:</w:t>
      </w:r>
      <w:r w:rsidRPr="00631508">
        <w:rPr>
          <w:sz w:val="28"/>
          <w:szCs w:val="28"/>
        </w:rPr>
        <w:t xml:space="preserve"> </w:t>
      </w:r>
      <w:r w:rsidRPr="00F73075">
        <w:rPr>
          <w:sz w:val="28"/>
          <w:szCs w:val="28"/>
        </w:rPr>
        <w:t>характеристики</w:t>
      </w:r>
    </w:p>
    <w:p w14:paraId="566946D4" w14:textId="77777777" w:rsidR="00F73075" w:rsidRDefault="00F73075" w:rsidP="00BD760F">
      <w:pPr>
        <w:ind w:firstLine="720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94265B">
        <w:rPr>
          <w:sz w:val="28"/>
          <w:szCs w:val="28"/>
        </w:rPr>
        <w:t>У</w:t>
      </w:r>
      <w:r w:rsidR="0094265B" w:rsidRPr="00B26B47">
        <w:rPr>
          <w:sz w:val="28"/>
          <w:szCs w:val="28"/>
        </w:rPr>
        <w:t>К-</w:t>
      </w:r>
      <w:r w:rsidR="002E593D">
        <w:rPr>
          <w:sz w:val="28"/>
          <w:szCs w:val="28"/>
        </w:rPr>
        <w:t>10</w:t>
      </w:r>
    </w:p>
    <w:p w14:paraId="1FCF0A3C" w14:textId="77777777" w:rsidR="00631508" w:rsidRDefault="00631508" w:rsidP="00AD118A">
      <w:pPr>
        <w:jc w:val="both"/>
        <w:rPr>
          <w:sz w:val="28"/>
          <w:szCs w:val="28"/>
        </w:rPr>
      </w:pPr>
    </w:p>
    <w:p w14:paraId="64C863C1" w14:textId="77777777" w:rsidR="00301BA1" w:rsidRPr="00301BA1" w:rsidRDefault="00F73075" w:rsidP="00BD760F">
      <w:pPr>
        <w:ind w:firstLine="720"/>
        <w:jc w:val="both"/>
        <w:rPr>
          <w:sz w:val="28"/>
          <w:szCs w:val="28"/>
        </w:rPr>
      </w:pPr>
      <w:r w:rsidRPr="00301BA1">
        <w:rPr>
          <w:sz w:val="28"/>
          <w:szCs w:val="28"/>
        </w:rPr>
        <w:t xml:space="preserve">2. </w:t>
      </w:r>
      <w:r w:rsidR="00301BA1" w:rsidRPr="00301BA1">
        <w:rPr>
          <w:sz w:val="28"/>
          <w:szCs w:val="28"/>
        </w:rPr>
        <w:t>Экономический эффект — это конечный результат экономической деятельности, выражающийся в ____________________, который достигается за счет разницы между доходами и расходами, возникающими в результате реализации мероприятий, улучшений или изменений, направленных на повышение эффективности работы организации или проекта.</w:t>
      </w:r>
    </w:p>
    <w:p w14:paraId="76A7D9A6" w14:textId="77777777" w:rsidR="00301BA1" w:rsidRPr="00301BA1" w:rsidRDefault="00301BA1" w:rsidP="00BD760F">
      <w:pPr>
        <w:ind w:firstLine="720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Правильный ответ:</w:t>
      </w:r>
      <w:r>
        <w:rPr>
          <w:sz w:val="28"/>
          <w:szCs w:val="28"/>
        </w:rPr>
        <w:t xml:space="preserve"> </w:t>
      </w:r>
      <w:r w:rsidR="002E593D">
        <w:rPr>
          <w:sz w:val="28"/>
          <w:szCs w:val="28"/>
        </w:rPr>
        <w:t>стоимостной оценке</w:t>
      </w:r>
    </w:p>
    <w:p w14:paraId="20559CC8" w14:textId="77777777" w:rsidR="00301BA1" w:rsidRPr="00301BA1" w:rsidRDefault="00301BA1" w:rsidP="00BD760F">
      <w:pPr>
        <w:ind w:firstLine="720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94265B">
        <w:rPr>
          <w:sz w:val="28"/>
          <w:szCs w:val="28"/>
        </w:rPr>
        <w:t>У</w:t>
      </w:r>
      <w:r w:rsidR="0094265B" w:rsidRPr="00B26B47">
        <w:rPr>
          <w:sz w:val="28"/>
          <w:szCs w:val="28"/>
        </w:rPr>
        <w:t>К-</w:t>
      </w:r>
      <w:r w:rsidR="002E593D">
        <w:rPr>
          <w:sz w:val="28"/>
          <w:szCs w:val="28"/>
        </w:rPr>
        <w:t>10,</w:t>
      </w:r>
      <w:r w:rsidR="0094265B" w:rsidRPr="0094265B">
        <w:rPr>
          <w:sz w:val="28"/>
          <w:szCs w:val="28"/>
        </w:rPr>
        <w:t xml:space="preserve"> </w:t>
      </w:r>
      <w:r w:rsidR="0094265B">
        <w:rPr>
          <w:sz w:val="28"/>
          <w:szCs w:val="28"/>
        </w:rPr>
        <w:t>О</w:t>
      </w:r>
      <w:r w:rsidR="0094265B" w:rsidRPr="00B26B47">
        <w:rPr>
          <w:sz w:val="28"/>
          <w:szCs w:val="28"/>
        </w:rPr>
        <w:t>ПК-</w:t>
      </w:r>
      <w:r w:rsidR="0094265B">
        <w:rPr>
          <w:sz w:val="28"/>
          <w:szCs w:val="28"/>
        </w:rPr>
        <w:t>4</w:t>
      </w:r>
    </w:p>
    <w:p w14:paraId="0F6C78A7" w14:textId="77777777" w:rsidR="00F73075" w:rsidRDefault="00F73075" w:rsidP="008814C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F5D69E5" w14:textId="77777777" w:rsidR="00A21E5C" w:rsidRDefault="00A21E5C" w:rsidP="00BD760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______________________________ – основная цель деятельности по стандартизации, метрологи и сертификации</w:t>
      </w:r>
      <w:r w:rsidR="002E593D">
        <w:rPr>
          <w:sz w:val="28"/>
          <w:szCs w:val="28"/>
        </w:rPr>
        <w:t>.</w:t>
      </w:r>
    </w:p>
    <w:p w14:paraId="4DB45E1E" w14:textId="77777777" w:rsidR="00A21E5C" w:rsidRDefault="00A21E5C" w:rsidP="00BD760F">
      <w:pPr>
        <w:ind w:firstLine="720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Правильный ответ</w:t>
      </w:r>
      <w:r w:rsidRPr="00631508">
        <w:rPr>
          <w:sz w:val="28"/>
          <w:szCs w:val="28"/>
        </w:rPr>
        <w:t xml:space="preserve">: </w:t>
      </w:r>
      <w:r>
        <w:rPr>
          <w:sz w:val="28"/>
          <w:szCs w:val="28"/>
        </w:rPr>
        <w:t>Обесп</w:t>
      </w:r>
      <w:r w:rsidR="002E593D">
        <w:rPr>
          <w:sz w:val="28"/>
          <w:szCs w:val="28"/>
        </w:rPr>
        <w:t>ечение качества товаров и услуг</w:t>
      </w:r>
    </w:p>
    <w:p w14:paraId="1B8B7C44" w14:textId="77777777" w:rsidR="00A21E5C" w:rsidRPr="00631508" w:rsidRDefault="00A21E5C" w:rsidP="00BD760F">
      <w:pPr>
        <w:ind w:firstLine="720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</w:t>
      </w:r>
      <w:r w:rsidRPr="00B26B47">
        <w:rPr>
          <w:sz w:val="28"/>
          <w:szCs w:val="28"/>
        </w:rPr>
        <w:t>К-</w:t>
      </w:r>
      <w:r w:rsidR="002E593D">
        <w:rPr>
          <w:sz w:val="28"/>
          <w:szCs w:val="28"/>
        </w:rPr>
        <w:t>10</w:t>
      </w:r>
    </w:p>
    <w:p w14:paraId="512B0E99" w14:textId="77777777" w:rsidR="00A21E5C" w:rsidRDefault="00A21E5C" w:rsidP="00A21E5C">
      <w:pPr>
        <w:jc w:val="both"/>
        <w:rPr>
          <w:sz w:val="28"/>
          <w:szCs w:val="28"/>
        </w:rPr>
      </w:pPr>
    </w:p>
    <w:p w14:paraId="7BDBF1E0" w14:textId="77777777" w:rsidR="00A21E5C" w:rsidRDefault="00A21E5C" w:rsidP="00BD760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301BA1">
        <w:rPr>
          <w:sz w:val="28"/>
          <w:szCs w:val="28"/>
        </w:rPr>
        <w:t xml:space="preserve">. Производительность труда — оценивает </w:t>
      </w:r>
      <w:r>
        <w:rPr>
          <w:sz w:val="28"/>
          <w:szCs w:val="28"/>
        </w:rPr>
        <w:t>________________</w:t>
      </w:r>
      <w:r w:rsidRPr="00301BA1">
        <w:rPr>
          <w:sz w:val="28"/>
          <w:szCs w:val="28"/>
        </w:rPr>
        <w:t xml:space="preserve"> использования трудовых ресурсов в процессе производства, измеряет количество продукции или услуг, произведенных на одного работника</w:t>
      </w:r>
      <w:r w:rsidR="002E593D">
        <w:rPr>
          <w:sz w:val="28"/>
          <w:szCs w:val="28"/>
        </w:rPr>
        <w:t xml:space="preserve"> или единицу затраченного труда.</w:t>
      </w:r>
    </w:p>
    <w:p w14:paraId="3FDB069A" w14:textId="77777777" w:rsidR="00A21E5C" w:rsidRDefault="00A21E5C" w:rsidP="00BD760F">
      <w:pPr>
        <w:ind w:firstLine="720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Правильный ответ</w:t>
      </w:r>
      <w:r w:rsidRPr="00631508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301BA1">
        <w:rPr>
          <w:sz w:val="28"/>
          <w:szCs w:val="28"/>
        </w:rPr>
        <w:t>эффективность</w:t>
      </w:r>
    </w:p>
    <w:p w14:paraId="1ADD55F0" w14:textId="1DCBA0AA" w:rsidR="00A21E5C" w:rsidRDefault="00A21E5C" w:rsidP="00F566E6">
      <w:pPr>
        <w:ind w:firstLine="720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</w:t>
      </w:r>
      <w:r w:rsidRPr="00B26B47">
        <w:rPr>
          <w:sz w:val="28"/>
          <w:szCs w:val="28"/>
        </w:rPr>
        <w:t>К-</w:t>
      </w:r>
      <w:r w:rsidR="002E593D">
        <w:rPr>
          <w:sz w:val="28"/>
          <w:szCs w:val="28"/>
        </w:rPr>
        <w:t>10,</w:t>
      </w:r>
      <w:r w:rsidRPr="0094265B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4</w:t>
      </w:r>
    </w:p>
    <w:p w14:paraId="38369D7F" w14:textId="2E1B7C17" w:rsidR="00A21E5C" w:rsidRDefault="00A21E5C" w:rsidP="008814C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F7439FF" w14:textId="77777777" w:rsidR="00205F48" w:rsidRPr="00B26B47" w:rsidRDefault="00205F48" w:rsidP="008814C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244EBA7" w14:textId="77777777" w:rsidR="00024106" w:rsidRPr="00B26B47" w:rsidRDefault="00024106" w:rsidP="00205F48">
      <w:pPr>
        <w:pStyle w:val="Default"/>
        <w:ind w:firstLine="7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14:paraId="49112954" w14:textId="77777777" w:rsidR="00024106" w:rsidRPr="00B26B47" w:rsidRDefault="00024106" w:rsidP="0002410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326B562E" w14:textId="77777777" w:rsidR="00024106" w:rsidRPr="00B26B47" w:rsidRDefault="00024106" w:rsidP="00BD760F">
      <w:pPr>
        <w:ind w:firstLine="720"/>
        <w:rPr>
          <w:i/>
          <w:iCs/>
          <w:sz w:val="28"/>
          <w:szCs w:val="28"/>
        </w:rPr>
      </w:pPr>
      <w:r w:rsidRPr="00B26B47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5AD5F44E" w14:textId="77777777" w:rsidR="00024106" w:rsidRPr="00B26B47" w:rsidRDefault="00024106" w:rsidP="00024106">
      <w:pPr>
        <w:rPr>
          <w:iCs/>
          <w:sz w:val="28"/>
          <w:szCs w:val="28"/>
        </w:rPr>
      </w:pPr>
    </w:p>
    <w:p w14:paraId="5D0A4D1E" w14:textId="77777777" w:rsidR="0093295D" w:rsidRDefault="0093295D" w:rsidP="00BD760F">
      <w:pPr>
        <w:ind w:firstLine="720"/>
        <w:jc w:val="both"/>
        <w:rPr>
          <w:sz w:val="28"/>
          <w:szCs w:val="28"/>
        </w:rPr>
      </w:pPr>
      <w:r w:rsidRPr="0093295D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5800B5" w:rsidRPr="005800B5">
        <w:rPr>
          <w:sz w:val="28"/>
          <w:szCs w:val="28"/>
        </w:rPr>
        <w:t>Сумма</w:t>
      </w:r>
      <w:r>
        <w:rPr>
          <w:sz w:val="28"/>
          <w:szCs w:val="28"/>
        </w:rPr>
        <w:t xml:space="preserve"> </w:t>
      </w:r>
      <w:r w:rsidR="005800B5" w:rsidRPr="005800B5">
        <w:rPr>
          <w:sz w:val="28"/>
          <w:szCs w:val="28"/>
        </w:rPr>
        <w:t>всех</w:t>
      </w:r>
      <w:r>
        <w:rPr>
          <w:sz w:val="28"/>
          <w:szCs w:val="28"/>
        </w:rPr>
        <w:t xml:space="preserve"> </w:t>
      </w:r>
      <w:r w:rsidR="005800B5" w:rsidRPr="005800B5">
        <w:rPr>
          <w:sz w:val="28"/>
          <w:szCs w:val="28"/>
        </w:rPr>
        <w:t>затрат</w:t>
      </w:r>
      <w:r>
        <w:rPr>
          <w:sz w:val="28"/>
          <w:szCs w:val="28"/>
        </w:rPr>
        <w:t xml:space="preserve"> </w:t>
      </w:r>
      <w:r w:rsidR="005800B5" w:rsidRPr="005800B5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="005800B5" w:rsidRPr="005800B5">
        <w:rPr>
          <w:sz w:val="28"/>
          <w:szCs w:val="28"/>
        </w:rPr>
        <w:t>производство</w:t>
      </w:r>
      <w:r>
        <w:rPr>
          <w:sz w:val="28"/>
          <w:szCs w:val="28"/>
        </w:rPr>
        <w:t xml:space="preserve"> </w:t>
      </w:r>
      <w:r w:rsidR="005800B5" w:rsidRPr="005800B5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5800B5" w:rsidRPr="005800B5">
        <w:rPr>
          <w:sz w:val="28"/>
          <w:szCs w:val="28"/>
        </w:rPr>
        <w:t>реализацию</w:t>
      </w:r>
      <w:r>
        <w:rPr>
          <w:sz w:val="28"/>
          <w:szCs w:val="28"/>
        </w:rPr>
        <w:t xml:space="preserve"> </w:t>
      </w:r>
      <w:r w:rsidR="005800B5" w:rsidRPr="005800B5">
        <w:rPr>
          <w:sz w:val="28"/>
          <w:szCs w:val="28"/>
        </w:rPr>
        <w:t>продукции</w:t>
      </w:r>
      <w:r>
        <w:rPr>
          <w:sz w:val="28"/>
          <w:szCs w:val="28"/>
        </w:rPr>
        <w:t xml:space="preserve"> </w:t>
      </w:r>
      <w:r w:rsidR="005800B5" w:rsidRPr="005800B5">
        <w:rPr>
          <w:sz w:val="28"/>
          <w:szCs w:val="28"/>
        </w:rPr>
        <w:t>называется</w:t>
      </w:r>
      <w:r>
        <w:rPr>
          <w:sz w:val="28"/>
          <w:szCs w:val="28"/>
        </w:rPr>
        <w:t xml:space="preserve"> ___________________________.</w:t>
      </w:r>
    </w:p>
    <w:p w14:paraId="6F3D709B" w14:textId="77777777" w:rsidR="0093295D" w:rsidRPr="0093295D" w:rsidRDefault="0093295D" w:rsidP="00BD760F">
      <w:pPr>
        <w:ind w:firstLine="720"/>
        <w:jc w:val="both"/>
        <w:rPr>
          <w:sz w:val="28"/>
          <w:szCs w:val="28"/>
        </w:rPr>
      </w:pPr>
      <w:r w:rsidRPr="0093295D">
        <w:rPr>
          <w:sz w:val="28"/>
          <w:szCs w:val="28"/>
        </w:rPr>
        <w:t xml:space="preserve">Правильный ответ: </w:t>
      </w:r>
      <w:r w:rsidRPr="005800B5">
        <w:rPr>
          <w:sz w:val="28"/>
          <w:szCs w:val="28"/>
        </w:rPr>
        <w:t>себестоимость</w:t>
      </w:r>
      <w:r>
        <w:rPr>
          <w:sz w:val="28"/>
          <w:szCs w:val="28"/>
        </w:rPr>
        <w:t xml:space="preserve"> </w:t>
      </w:r>
      <w:r w:rsidRPr="005800B5">
        <w:rPr>
          <w:sz w:val="28"/>
          <w:szCs w:val="28"/>
        </w:rPr>
        <w:t>продукции</w:t>
      </w:r>
      <w:r>
        <w:rPr>
          <w:sz w:val="28"/>
          <w:szCs w:val="28"/>
        </w:rPr>
        <w:t xml:space="preserve"> / </w:t>
      </w:r>
      <w:r w:rsidRPr="005800B5">
        <w:rPr>
          <w:sz w:val="28"/>
          <w:szCs w:val="28"/>
        </w:rPr>
        <w:t>производственные</w:t>
      </w:r>
      <w:r w:rsidR="00B41B31">
        <w:rPr>
          <w:sz w:val="28"/>
          <w:szCs w:val="28"/>
        </w:rPr>
        <w:t xml:space="preserve"> </w:t>
      </w:r>
      <w:r w:rsidRPr="005800B5">
        <w:rPr>
          <w:sz w:val="28"/>
          <w:szCs w:val="28"/>
        </w:rPr>
        <w:t>затраты</w:t>
      </w:r>
    </w:p>
    <w:p w14:paraId="2315DC0D" w14:textId="77777777" w:rsidR="0093295D" w:rsidRPr="0093295D" w:rsidRDefault="0093295D" w:rsidP="00BD760F">
      <w:pPr>
        <w:ind w:firstLine="720"/>
        <w:jc w:val="both"/>
        <w:rPr>
          <w:sz w:val="28"/>
          <w:szCs w:val="28"/>
        </w:rPr>
      </w:pPr>
      <w:r w:rsidRPr="0093295D">
        <w:rPr>
          <w:sz w:val="28"/>
          <w:szCs w:val="28"/>
        </w:rPr>
        <w:lastRenderedPageBreak/>
        <w:t>Компете</w:t>
      </w:r>
      <w:r w:rsidR="002E593D">
        <w:rPr>
          <w:sz w:val="28"/>
          <w:szCs w:val="28"/>
        </w:rPr>
        <w:t>нции (индикаторы): УК-10, ОПК-4</w:t>
      </w:r>
    </w:p>
    <w:p w14:paraId="18A7AE60" w14:textId="77777777" w:rsidR="005800B5" w:rsidRDefault="005800B5" w:rsidP="005800B5">
      <w:pPr>
        <w:jc w:val="both"/>
        <w:rPr>
          <w:sz w:val="28"/>
          <w:szCs w:val="28"/>
        </w:rPr>
      </w:pPr>
    </w:p>
    <w:p w14:paraId="73D94F92" w14:textId="77777777" w:rsidR="0093295D" w:rsidRDefault="0093295D" w:rsidP="00BD760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800B5" w:rsidRPr="005800B5">
        <w:rPr>
          <w:sz w:val="28"/>
          <w:szCs w:val="28"/>
        </w:rPr>
        <w:t>Процесс</w:t>
      </w:r>
      <w:r>
        <w:rPr>
          <w:sz w:val="28"/>
          <w:szCs w:val="28"/>
        </w:rPr>
        <w:t xml:space="preserve"> </w:t>
      </w:r>
      <w:r w:rsidR="005800B5" w:rsidRPr="005800B5">
        <w:rPr>
          <w:sz w:val="28"/>
          <w:szCs w:val="28"/>
        </w:rPr>
        <w:t>передачи</w:t>
      </w:r>
      <w:r>
        <w:rPr>
          <w:sz w:val="28"/>
          <w:szCs w:val="28"/>
        </w:rPr>
        <w:t xml:space="preserve"> </w:t>
      </w:r>
      <w:r w:rsidR="005800B5" w:rsidRPr="005800B5">
        <w:rPr>
          <w:sz w:val="28"/>
          <w:szCs w:val="28"/>
        </w:rPr>
        <w:t>информации</w:t>
      </w:r>
      <w:r>
        <w:rPr>
          <w:sz w:val="28"/>
          <w:szCs w:val="28"/>
        </w:rPr>
        <w:t xml:space="preserve"> </w:t>
      </w:r>
      <w:r w:rsidR="005800B5" w:rsidRPr="005800B5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5800B5" w:rsidRPr="005800B5">
        <w:rPr>
          <w:sz w:val="28"/>
          <w:szCs w:val="28"/>
        </w:rPr>
        <w:t>сотрудничества</w:t>
      </w:r>
      <w:r>
        <w:rPr>
          <w:sz w:val="28"/>
          <w:szCs w:val="28"/>
        </w:rPr>
        <w:t xml:space="preserve"> </w:t>
      </w:r>
      <w:r w:rsidR="005800B5" w:rsidRPr="005800B5">
        <w:rPr>
          <w:sz w:val="28"/>
          <w:szCs w:val="28"/>
        </w:rPr>
        <w:t>между</w:t>
      </w:r>
      <w:r>
        <w:rPr>
          <w:sz w:val="28"/>
          <w:szCs w:val="28"/>
        </w:rPr>
        <w:t xml:space="preserve"> </w:t>
      </w:r>
      <w:r w:rsidR="005800B5" w:rsidRPr="005800B5">
        <w:rPr>
          <w:sz w:val="28"/>
          <w:szCs w:val="28"/>
        </w:rPr>
        <w:t>участниками</w:t>
      </w:r>
      <w:r>
        <w:rPr>
          <w:sz w:val="28"/>
          <w:szCs w:val="28"/>
        </w:rPr>
        <w:t xml:space="preserve"> </w:t>
      </w:r>
      <w:r w:rsidR="005800B5" w:rsidRPr="005800B5">
        <w:rPr>
          <w:sz w:val="28"/>
          <w:szCs w:val="28"/>
        </w:rPr>
        <w:t>рынка</w:t>
      </w:r>
      <w:r>
        <w:rPr>
          <w:sz w:val="28"/>
          <w:szCs w:val="28"/>
        </w:rPr>
        <w:t xml:space="preserve"> </w:t>
      </w:r>
      <w:r w:rsidR="005800B5" w:rsidRPr="005800B5">
        <w:rPr>
          <w:sz w:val="28"/>
          <w:szCs w:val="28"/>
        </w:rPr>
        <w:t>называется</w:t>
      </w:r>
      <w:r>
        <w:rPr>
          <w:sz w:val="28"/>
          <w:szCs w:val="28"/>
        </w:rPr>
        <w:t xml:space="preserve"> </w:t>
      </w:r>
      <w:r w:rsidR="005800B5" w:rsidRPr="005800B5">
        <w:rPr>
          <w:sz w:val="28"/>
          <w:szCs w:val="28"/>
        </w:rPr>
        <w:t>_____</w:t>
      </w:r>
      <w:r>
        <w:rPr>
          <w:sz w:val="28"/>
          <w:szCs w:val="28"/>
        </w:rPr>
        <w:t>____________</w:t>
      </w:r>
      <w:r w:rsidR="005800B5" w:rsidRPr="005800B5">
        <w:rPr>
          <w:sz w:val="28"/>
          <w:szCs w:val="28"/>
        </w:rPr>
        <w:t>____.</w:t>
      </w:r>
    </w:p>
    <w:p w14:paraId="72CE84CE" w14:textId="77777777" w:rsidR="0093295D" w:rsidRPr="0093295D" w:rsidRDefault="0093295D" w:rsidP="00BD760F">
      <w:pPr>
        <w:ind w:firstLine="720"/>
        <w:jc w:val="both"/>
        <w:rPr>
          <w:sz w:val="28"/>
          <w:szCs w:val="28"/>
        </w:rPr>
      </w:pPr>
      <w:r w:rsidRPr="0093295D">
        <w:rPr>
          <w:sz w:val="28"/>
          <w:szCs w:val="28"/>
        </w:rPr>
        <w:t xml:space="preserve">Правильный ответ: </w:t>
      </w:r>
      <w:r w:rsidRPr="005800B5">
        <w:rPr>
          <w:sz w:val="28"/>
          <w:szCs w:val="28"/>
        </w:rPr>
        <w:t>координация</w:t>
      </w:r>
      <w:r>
        <w:rPr>
          <w:sz w:val="28"/>
          <w:szCs w:val="28"/>
        </w:rPr>
        <w:t xml:space="preserve"> / </w:t>
      </w:r>
      <w:r w:rsidRPr="005800B5">
        <w:rPr>
          <w:sz w:val="28"/>
          <w:szCs w:val="28"/>
        </w:rPr>
        <w:t>согласование</w:t>
      </w:r>
      <w:r>
        <w:rPr>
          <w:sz w:val="28"/>
          <w:szCs w:val="28"/>
        </w:rPr>
        <w:t xml:space="preserve"> / </w:t>
      </w:r>
      <w:r w:rsidRPr="005800B5">
        <w:rPr>
          <w:sz w:val="28"/>
          <w:szCs w:val="28"/>
        </w:rPr>
        <w:t>взаимодействие</w:t>
      </w:r>
    </w:p>
    <w:p w14:paraId="77C9BAE9" w14:textId="77777777" w:rsidR="0093295D" w:rsidRPr="0093295D" w:rsidRDefault="0093295D" w:rsidP="00BD760F">
      <w:pPr>
        <w:ind w:firstLine="720"/>
        <w:jc w:val="both"/>
        <w:rPr>
          <w:sz w:val="28"/>
          <w:szCs w:val="28"/>
        </w:rPr>
      </w:pPr>
      <w:r w:rsidRPr="0093295D">
        <w:rPr>
          <w:sz w:val="28"/>
          <w:szCs w:val="28"/>
        </w:rPr>
        <w:t>Компете</w:t>
      </w:r>
      <w:r w:rsidR="002E593D">
        <w:rPr>
          <w:sz w:val="28"/>
          <w:szCs w:val="28"/>
        </w:rPr>
        <w:t>нции (индикаторы): УК-10, ОПК-4</w:t>
      </w:r>
    </w:p>
    <w:p w14:paraId="11146207" w14:textId="77777777" w:rsidR="0093295D" w:rsidRDefault="0093295D" w:rsidP="005800B5">
      <w:pPr>
        <w:jc w:val="both"/>
        <w:rPr>
          <w:sz w:val="28"/>
          <w:szCs w:val="28"/>
        </w:rPr>
      </w:pPr>
    </w:p>
    <w:p w14:paraId="560150E0" w14:textId="77777777" w:rsidR="0093295D" w:rsidRDefault="0093295D" w:rsidP="00BD760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5800B5">
        <w:rPr>
          <w:sz w:val="28"/>
          <w:szCs w:val="28"/>
        </w:rPr>
        <w:t>Документ,</w:t>
      </w:r>
      <w:r>
        <w:rPr>
          <w:sz w:val="28"/>
          <w:szCs w:val="28"/>
        </w:rPr>
        <w:t xml:space="preserve"> </w:t>
      </w:r>
      <w:r w:rsidRPr="005800B5">
        <w:rPr>
          <w:sz w:val="28"/>
          <w:szCs w:val="28"/>
        </w:rPr>
        <w:t>содержащий</w:t>
      </w:r>
      <w:r>
        <w:rPr>
          <w:sz w:val="28"/>
          <w:szCs w:val="28"/>
        </w:rPr>
        <w:t xml:space="preserve"> </w:t>
      </w:r>
      <w:r w:rsidRPr="005800B5">
        <w:rPr>
          <w:sz w:val="28"/>
          <w:szCs w:val="28"/>
        </w:rPr>
        <w:t>нормативные</w:t>
      </w:r>
      <w:r>
        <w:rPr>
          <w:sz w:val="28"/>
          <w:szCs w:val="28"/>
        </w:rPr>
        <w:t xml:space="preserve"> </w:t>
      </w:r>
      <w:r w:rsidRPr="005800B5">
        <w:rPr>
          <w:sz w:val="28"/>
          <w:szCs w:val="28"/>
        </w:rPr>
        <w:t>требования</w:t>
      </w:r>
      <w:r>
        <w:rPr>
          <w:sz w:val="28"/>
          <w:szCs w:val="28"/>
        </w:rPr>
        <w:t xml:space="preserve"> </w:t>
      </w:r>
      <w:r w:rsidRPr="005800B5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5800B5">
        <w:rPr>
          <w:sz w:val="28"/>
          <w:szCs w:val="28"/>
        </w:rPr>
        <w:t>качеству</w:t>
      </w:r>
      <w:r>
        <w:rPr>
          <w:sz w:val="28"/>
          <w:szCs w:val="28"/>
        </w:rPr>
        <w:t xml:space="preserve"> </w:t>
      </w:r>
      <w:r w:rsidRPr="005800B5">
        <w:rPr>
          <w:sz w:val="28"/>
          <w:szCs w:val="28"/>
        </w:rPr>
        <w:t>продукции,</w:t>
      </w:r>
      <w:r>
        <w:rPr>
          <w:sz w:val="28"/>
          <w:szCs w:val="28"/>
        </w:rPr>
        <w:t xml:space="preserve"> </w:t>
      </w:r>
      <w:r w:rsidRPr="005800B5">
        <w:rPr>
          <w:sz w:val="28"/>
          <w:szCs w:val="28"/>
        </w:rPr>
        <w:t>называется</w:t>
      </w:r>
      <w:r>
        <w:rPr>
          <w:sz w:val="28"/>
          <w:szCs w:val="28"/>
        </w:rPr>
        <w:t xml:space="preserve"> </w:t>
      </w:r>
      <w:r w:rsidRPr="005800B5">
        <w:rPr>
          <w:sz w:val="28"/>
          <w:szCs w:val="28"/>
        </w:rPr>
        <w:t>_</w:t>
      </w:r>
      <w:r>
        <w:rPr>
          <w:sz w:val="28"/>
          <w:szCs w:val="28"/>
        </w:rPr>
        <w:t>___________________</w:t>
      </w:r>
      <w:r w:rsidRPr="005800B5">
        <w:rPr>
          <w:sz w:val="28"/>
          <w:szCs w:val="28"/>
        </w:rPr>
        <w:t>________.</w:t>
      </w:r>
    </w:p>
    <w:p w14:paraId="0B889345" w14:textId="77777777" w:rsidR="0093295D" w:rsidRPr="0093295D" w:rsidRDefault="0093295D" w:rsidP="00BD760F">
      <w:pPr>
        <w:ind w:firstLine="720"/>
        <w:jc w:val="both"/>
        <w:rPr>
          <w:sz w:val="28"/>
          <w:szCs w:val="28"/>
        </w:rPr>
      </w:pPr>
      <w:r w:rsidRPr="0093295D">
        <w:rPr>
          <w:sz w:val="28"/>
          <w:szCs w:val="28"/>
        </w:rPr>
        <w:t xml:space="preserve">Правильный ответ: </w:t>
      </w:r>
      <w:r w:rsidRPr="005800B5">
        <w:rPr>
          <w:sz w:val="28"/>
          <w:szCs w:val="28"/>
        </w:rPr>
        <w:t>стандарт</w:t>
      </w:r>
      <w:r>
        <w:rPr>
          <w:sz w:val="28"/>
          <w:szCs w:val="28"/>
        </w:rPr>
        <w:t xml:space="preserve"> / </w:t>
      </w:r>
      <w:r w:rsidRPr="005800B5">
        <w:rPr>
          <w:sz w:val="28"/>
          <w:szCs w:val="28"/>
        </w:rPr>
        <w:t>регламент</w:t>
      </w:r>
      <w:r>
        <w:rPr>
          <w:sz w:val="28"/>
          <w:szCs w:val="28"/>
        </w:rPr>
        <w:t xml:space="preserve"> / </w:t>
      </w:r>
      <w:r w:rsidRPr="005800B5">
        <w:rPr>
          <w:sz w:val="28"/>
          <w:szCs w:val="28"/>
        </w:rPr>
        <w:t>норматив</w:t>
      </w:r>
    </w:p>
    <w:p w14:paraId="11867524" w14:textId="77777777" w:rsidR="0093295D" w:rsidRPr="0093295D" w:rsidRDefault="0093295D" w:rsidP="00BD760F">
      <w:pPr>
        <w:ind w:firstLine="720"/>
        <w:jc w:val="both"/>
        <w:rPr>
          <w:sz w:val="28"/>
          <w:szCs w:val="28"/>
        </w:rPr>
      </w:pPr>
      <w:r w:rsidRPr="0093295D">
        <w:rPr>
          <w:sz w:val="28"/>
          <w:szCs w:val="28"/>
        </w:rPr>
        <w:t>Компетенции (индикато</w:t>
      </w:r>
      <w:r w:rsidR="002E593D">
        <w:rPr>
          <w:sz w:val="28"/>
          <w:szCs w:val="28"/>
        </w:rPr>
        <w:t>ры): УК-10, ОПК-4</w:t>
      </w:r>
    </w:p>
    <w:p w14:paraId="6E48ACF5" w14:textId="77777777" w:rsidR="00B41B31" w:rsidRDefault="00B41B31" w:rsidP="0093295D">
      <w:pPr>
        <w:jc w:val="both"/>
        <w:rPr>
          <w:sz w:val="28"/>
          <w:szCs w:val="28"/>
        </w:rPr>
      </w:pPr>
    </w:p>
    <w:p w14:paraId="75202CC2" w14:textId="77777777" w:rsidR="00B41B31" w:rsidRDefault="0093295D" w:rsidP="00BD760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5800B5">
        <w:rPr>
          <w:sz w:val="28"/>
          <w:szCs w:val="28"/>
        </w:rPr>
        <w:t>Затраты</w:t>
      </w:r>
      <w:r>
        <w:rPr>
          <w:sz w:val="28"/>
          <w:szCs w:val="28"/>
        </w:rPr>
        <w:t xml:space="preserve"> </w:t>
      </w:r>
      <w:r w:rsidRPr="005800B5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5800B5">
        <w:rPr>
          <w:sz w:val="28"/>
          <w:szCs w:val="28"/>
        </w:rPr>
        <w:t>управление,</w:t>
      </w:r>
      <w:r>
        <w:rPr>
          <w:sz w:val="28"/>
          <w:szCs w:val="28"/>
        </w:rPr>
        <w:t xml:space="preserve"> </w:t>
      </w:r>
      <w:r w:rsidRPr="005800B5">
        <w:rPr>
          <w:sz w:val="28"/>
          <w:szCs w:val="28"/>
        </w:rPr>
        <w:t>маркетинг</w:t>
      </w:r>
      <w:r>
        <w:rPr>
          <w:sz w:val="28"/>
          <w:szCs w:val="28"/>
        </w:rPr>
        <w:t xml:space="preserve"> </w:t>
      </w:r>
      <w:r w:rsidRPr="005800B5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5800B5">
        <w:rPr>
          <w:sz w:val="28"/>
          <w:szCs w:val="28"/>
        </w:rPr>
        <w:t>исследования</w:t>
      </w:r>
      <w:r w:rsidR="00B41B31">
        <w:rPr>
          <w:sz w:val="28"/>
          <w:szCs w:val="28"/>
        </w:rPr>
        <w:t xml:space="preserve"> </w:t>
      </w:r>
      <w:r w:rsidRPr="005800B5">
        <w:rPr>
          <w:sz w:val="28"/>
          <w:szCs w:val="28"/>
        </w:rPr>
        <w:t>называются</w:t>
      </w:r>
      <w:r w:rsidR="00B41B31">
        <w:rPr>
          <w:sz w:val="28"/>
          <w:szCs w:val="28"/>
        </w:rPr>
        <w:t xml:space="preserve"> </w:t>
      </w:r>
      <w:r w:rsidRPr="005800B5">
        <w:rPr>
          <w:sz w:val="28"/>
          <w:szCs w:val="28"/>
        </w:rPr>
        <w:t>___</w:t>
      </w:r>
      <w:r w:rsidR="00B41B31">
        <w:rPr>
          <w:sz w:val="28"/>
          <w:szCs w:val="28"/>
        </w:rPr>
        <w:t>____</w:t>
      </w:r>
      <w:r w:rsidRPr="005800B5">
        <w:rPr>
          <w:sz w:val="28"/>
          <w:szCs w:val="28"/>
        </w:rPr>
        <w:t>_____.</w:t>
      </w:r>
    </w:p>
    <w:p w14:paraId="6E62151F" w14:textId="77777777" w:rsidR="00B41B31" w:rsidRPr="0093295D" w:rsidRDefault="00B41B31" w:rsidP="00BD760F">
      <w:pPr>
        <w:ind w:firstLine="720"/>
        <w:jc w:val="both"/>
        <w:rPr>
          <w:sz w:val="28"/>
          <w:szCs w:val="28"/>
        </w:rPr>
      </w:pPr>
      <w:r w:rsidRPr="0093295D">
        <w:rPr>
          <w:sz w:val="28"/>
          <w:szCs w:val="28"/>
        </w:rPr>
        <w:t xml:space="preserve">Правильный ответ: </w:t>
      </w:r>
      <w:r w:rsidRPr="005800B5">
        <w:rPr>
          <w:sz w:val="28"/>
          <w:szCs w:val="28"/>
        </w:rPr>
        <w:t>косвенные</w:t>
      </w:r>
      <w:r>
        <w:rPr>
          <w:sz w:val="28"/>
          <w:szCs w:val="28"/>
        </w:rPr>
        <w:t xml:space="preserve"> </w:t>
      </w:r>
      <w:r w:rsidRPr="005800B5">
        <w:rPr>
          <w:sz w:val="28"/>
          <w:szCs w:val="28"/>
        </w:rPr>
        <w:t>затраты</w:t>
      </w:r>
      <w:r>
        <w:rPr>
          <w:sz w:val="28"/>
          <w:szCs w:val="28"/>
        </w:rPr>
        <w:t xml:space="preserve"> / </w:t>
      </w:r>
      <w:r w:rsidRPr="005800B5">
        <w:rPr>
          <w:sz w:val="28"/>
          <w:szCs w:val="28"/>
        </w:rPr>
        <w:t>накладные</w:t>
      </w:r>
      <w:r>
        <w:rPr>
          <w:sz w:val="28"/>
          <w:szCs w:val="28"/>
        </w:rPr>
        <w:t xml:space="preserve"> </w:t>
      </w:r>
      <w:r w:rsidRPr="005800B5">
        <w:rPr>
          <w:sz w:val="28"/>
          <w:szCs w:val="28"/>
        </w:rPr>
        <w:t>расходы</w:t>
      </w:r>
      <w:r>
        <w:rPr>
          <w:sz w:val="28"/>
          <w:szCs w:val="28"/>
        </w:rPr>
        <w:t xml:space="preserve"> / </w:t>
      </w:r>
      <w:r w:rsidRPr="005800B5">
        <w:rPr>
          <w:sz w:val="28"/>
          <w:szCs w:val="28"/>
        </w:rPr>
        <w:t>административные</w:t>
      </w:r>
      <w:r>
        <w:rPr>
          <w:sz w:val="28"/>
          <w:szCs w:val="28"/>
        </w:rPr>
        <w:t xml:space="preserve"> </w:t>
      </w:r>
      <w:r w:rsidRPr="005800B5">
        <w:rPr>
          <w:sz w:val="28"/>
          <w:szCs w:val="28"/>
        </w:rPr>
        <w:t>затраты</w:t>
      </w:r>
    </w:p>
    <w:p w14:paraId="4B24FC09" w14:textId="27DF5B9F" w:rsidR="00B41B31" w:rsidRDefault="00B41B31" w:rsidP="00F566E6">
      <w:pPr>
        <w:ind w:firstLine="720"/>
        <w:jc w:val="both"/>
        <w:rPr>
          <w:sz w:val="28"/>
          <w:szCs w:val="28"/>
        </w:rPr>
      </w:pPr>
      <w:r w:rsidRPr="0093295D">
        <w:rPr>
          <w:sz w:val="28"/>
          <w:szCs w:val="28"/>
        </w:rPr>
        <w:t>Компете</w:t>
      </w:r>
      <w:r w:rsidR="002E593D">
        <w:rPr>
          <w:sz w:val="28"/>
          <w:szCs w:val="28"/>
        </w:rPr>
        <w:t>нции (индикаторы): УК-10, ОПК-4</w:t>
      </w:r>
    </w:p>
    <w:p w14:paraId="64E5B032" w14:textId="27A99D30" w:rsidR="00B41B31" w:rsidRDefault="00B41B31" w:rsidP="0093295D">
      <w:pPr>
        <w:jc w:val="both"/>
        <w:rPr>
          <w:sz w:val="28"/>
          <w:szCs w:val="28"/>
        </w:rPr>
      </w:pPr>
    </w:p>
    <w:p w14:paraId="31001015" w14:textId="77777777" w:rsidR="00205F48" w:rsidRDefault="00205F48" w:rsidP="0093295D">
      <w:pPr>
        <w:jc w:val="both"/>
        <w:rPr>
          <w:sz w:val="28"/>
          <w:szCs w:val="28"/>
        </w:rPr>
      </w:pPr>
    </w:p>
    <w:p w14:paraId="5AA56094" w14:textId="77777777" w:rsidR="00810C60" w:rsidRPr="00B26B47" w:rsidRDefault="00810C60" w:rsidP="00205F48">
      <w:pPr>
        <w:pStyle w:val="Default"/>
        <w:ind w:firstLine="72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развернутым ответом </w:t>
      </w:r>
    </w:p>
    <w:p w14:paraId="1576F59F" w14:textId="77777777" w:rsidR="00810C60" w:rsidRPr="00B26B47" w:rsidRDefault="00810C60" w:rsidP="00810C60">
      <w:pPr>
        <w:tabs>
          <w:tab w:val="left" w:pos="1109"/>
        </w:tabs>
        <w:jc w:val="both"/>
        <w:rPr>
          <w:sz w:val="28"/>
          <w:szCs w:val="28"/>
        </w:rPr>
      </w:pPr>
    </w:p>
    <w:p w14:paraId="0FB97ECD" w14:textId="77777777" w:rsidR="00B41B31" w:rsidRDefault="00B41B31" w:rsidP="00BD760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E593D">
        <w:rPr>
          <w:sz w:val="28"/>
          <w:szCs w:val="28"/>
        </w:rPr>
        <w:t>Опишите, к</w:t>
      </w:r>
      <w:r w:rsidRPr="00B41B31">
        <w:rPr>
          <w:sz w:val="28"/>
          <w:szCs w:val="28"/>
        </w:rPr>
        <w:t>ак</w:t>
      </w:r>
      <w:r>
        <w:rPr>
          <w:sz w:val="28"/>
          <w:szCs w:val="28"/>
        </w:rPr>
        <w:t xml:space="preserve"> </w:t>
      </w:r>
      <w:r w:rsidRPr="00B41B31">
        <w:rPr>
          <w:sz w:val="28"/>
          <w:szCs w:val="28"/>
        </w:rPr>
        <w:t>стандартизация</w:t>
      </w:r>
      <w:r>
        <w:rPr>
          <w:sz w:val="28"/>
          <w:szCs w:val="28"/>
        </w:rPr>
        <w:t xml:space="preserve"> </w:t>
      </w:r>
      <w:r w:rsidRPr="00B41B31">
        <w:rPr>
          <w:sz w:val="28"/>
          <w:szCs w:val="28"/>
        </w:rPr>
        <w:t>способствует</w:t>
      </w:r>
      <w:r>
        <w:rPr>
          <w:sz w:val="28"/>
          <w:szCs w:val="28"/>
        </w:rPr>
        <w:t xml:space="preserve"> </w:t>
      </w:r>
      <w:r w:rsidRPr="00B41B31">
        <w:rPr>
          <w:sz w:val="28"/>
          <w:szCs w:val="28"/>
        </w:rPr>
        <w:t>снижению</w:t>
      </w:r>
      <w:r>
        <w:rPr>
          <w:sz w:val="28"/>
          <w:szCs w:val="28"/>
        </w:rPr>
        <w:t xml:space="preserve"> </w:t>
      </w:r>
      <w:r w:rsidRPr="00B41B31">
        <w:rPr>
          <w:sz w:val="28"/>
          <w:szCs w:val="28"/>
        </w:rPr>
        <w:t>производственных</w:t>
      </w:r>
      <w:r>
        <w:rPr>
          <w:sz w:val="28"/>
          <w:szCs w:val="28"/>
        </w:rPr>
        <w:t xml:space="preserve"> </w:t>
      </w:r>
      <w:r w:rsidRPr="00B41B31">
        <w:rPr>
          <w:sz w:val="28"/>
          <w:szCs w:val="28"/>
        </w:rPr>
        <w:t>издержек</w:t>
      </w:r>
      <w:r>
        <w:rPr>
          <w:sz w:val="28"/>
          <w:szCs w:val="28"/>
        </w:rPr>
        <w:t xml:space="preserve"> </w:t>
      </w:r>
      <w:r w:rsidRPr="00B41B3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B41B31">
        <w:rPr>
          <w:sz w:val="28"/>
          <w:szCs w:val="28"/>
        </w:rPr>
        <w:t>повышению</w:t>
      </w:r>
      <w:r>
        <w:rPr>
          <w:sz w:val="28"/>
          <w:szCs w:val="28"/>
        </w:rPr>
        <w:t xml:space="preserve"> </w:t>
      </w:r>
      <w:r w:rsidRPr="00B41B31">
        <w:rPr>
          <w:sz w:val="28"/>
          <w:szCs w:val="28"/>
        </w:rPr>
        <w:t>качества</w:t>
      </w:r>
      <w:r>
        <w:rPr>
          <w:sz w:val="28"/>
          <w:szCs w:val="28"/>
        </w:rPr>
        <w:t xml:space="preserve"> </w:t>
      </w:r>
      <w:r w:rsidRPr="00B41B31">
        <w:rPr>
          <w:sz w:val="28"/>
          <w:szCs w:val="28"/>
        </w:rPr>
        <w:t>продукции?</w:t>
      </w:r>
    </w:p>
    <w:p w14:paraId="5A422E20" w14:textId="77777777" w:rsidR="00B41B31" w:rsidRPr="00B26B47" w:rsidRDefault="00B41B31" w:rsidP="00F566E6">
      <w:pPr>
        <w:pStyle w:val="Default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37F06F8C" w14:textId="77777777" w:rsidR="00B41B31" w:rsidRPr="00B26B47" w:rsidRDefault="00B41B31" w:rsidP="00F566E6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color w:val="auto"/>
          <w:sz w:val="28"/>
          <w:szCs w:val="28"/>
        </w:rPr>
        <w:t>10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14:paraId="1DF4133F" w14:textId="3ECAAFA3" w:rsidR="00B41B31" w:rsidRPr="00B26B47" w:rsidRDefault="00B41B31" w:rsidP="00F566E6">
      <w:pPr>
        <w:pStyle w:val="a4"/>
        <w:tabs>
          <w:tab w:val="left" w:pos="0"/>
        </w:tabs>
        <w:ind w:right="110"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Ожидаемый результат: </w:t>
      </w:r>
    </w:p>
    <w:p w14:paraId="37931302" w14:textId="0390C4B5" w:rsidR="00B41B31" w:rsidRPr="00B41B31" w:rsidRDefault="00B41B31" w:rsidP="00B41B31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B31">
        <w:rPr>
          <w:rFonts w:ascii="Times New Roman" w:hAnsi="Times New Roman" w:cs="Times New Roman"/>
          <w:sz w:val="28"/>
          <w:szCs w:val="28"/>
        </w:rPr>
        <w:t>Стандартизация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способствует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снижению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производственных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издержек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счет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унификации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процессов,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использования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стандартных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материалов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компонентов,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сокращения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времени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разработку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производство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продукции.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повышает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качество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продукции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счет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соблюдения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установленных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требований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стандартов,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минимизации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брака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дефектов,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улучшения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контроля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качества.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Эти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меры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способствуют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повышению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эффективности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производства,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снижению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затрат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повышению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удовлетворенности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клиентов,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свою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очередь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укрепляет</w:t>
      </w:r>
      <w:r w:rsidR="00F566E6"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конкурентоспособность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предприятия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1B31">
        <w:rPr>
          <w:rFonts w:ascii="Times New Roman" w:hAnsi="Times New Roman" w:cs="Times New Roman"/>
          <w:sz w:val="28"/>
          <w:szCs w:val="28"/>
        </w:rPr>
        <w:t>рынке.</w:t>
      </w:r>
    </w:p>
    <w:p w14:paraId="204CF345" w14:textId="77777777" w:rsidR="009D064D" w:rsidRDefault="009D064D" w:rsidP="00BD760F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4</w:t>
      </w:r>
    </w:p>
    <w:p w14:paraId="431D52BE" w14:textId="77777777" w:rsidR="009D064D" w:rsidRDefault="009D064D" w:rsidP="00D808AB">
      <w:pPr>
        <w:adjustRightInd w:val="0"/>
        <w:ind w:firstLine="709"/>
        <w:jc w:val="both"/>
        <w:rPr>
          <w:rFonts w:eastAsia="ArialMT"/>
          <w:sz w:val="28"/>
          <w:szCs w:val="28"/>
        </w:rPr>
      </w:pPr>
    </w:p>
    <w:p w14:paraId="56FC1119" w14:textId="77777777" w:rsidR="009D064D" w:rsidRDefault="009D064D" w:rsidP="00BD76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E593D">
        <w:rPr>
          <w:sz w:val="28"/>
          <w:szCs w:val="28"/>
        </w:rPr>
        <w:t xml:space="preserve">Перечислите </w:t>
      </w:r>
      <w:r w:rsidRPr="00B41B31">
        <w:rPr>
          <w:sz w:val="28"/>
          <w:szCs w:val="28"/>
        </w:rPr>
        <w:t>факторы</w:t>
      </w:r>
      <w:r w:rsidR="002E593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E593D">
        <w:rPr>
          <w:sz w:val="28"/>
          <w:szCs w:val="28"/>
        </w:rPr>
        <w:t>влияющие</w:t>
      </w:r>
      <w:r>
        <w:rPr>
          <w:sz w:val="28"/>
          <w:szCs w:val="28"/>
        </w:rPr>
        <w:t xml:space="preserve"> </w:t>
      </w:r>
      <w:r w:rsidRPr="00B41B31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B41B31">
        <w:rPr>
          <w:sz w:val="28"/>
          <w:szCs w:val="28"/>
        </w:rPr>
        <w:t>экономическую</w:t>
      </w:r>
      <w:r>
        <w:rPr>
          <w:sz w:val="28"/>
          <w:szCs w:val="28"/>
        </w:rPr>
        <w:t xml:space="preserve"> </w:t>
      </w:r>
      <w:r w:rsidRPr="00B41B31">
        <w:rPr>
          <w:sz w:val="28"/>
          <w:szCs w:val="28"/>
        </w:rPr>
        <w:t>эффективность</w:t>
      </w:r>
      <w:r>
        <w:rPr>
          <w:sz w:val="28"/>
          <w:szCs w:val="28"/>
        </w:rPr>
        <w:t xml:space="preserve"> </w:t>
      </w:r>
      <w:r w:rsidRPr="00B41B31">
        <w:rPr>
          <w:sz w:val="28"/>
          <w:szCs w:val="28"/>
        </w:rPr>
        <w:t>метрологического</w:t>
      </w:r>
      <w:r>
        <w:rPr>
          <w:sz w:val="28"/>
          <w:szCs w:val="28"/>
        </w:rPr>
        <w:t xml:space="preserve"> </w:t>
      </w:r>
      <w:r w:rsidRPr="00B41B31">
        <w:rPr>
          <w:sz w:val="28"/>
          <w:szCs w:val="28"/>
        </w:rPr>
        <w:t>обеспечения</w:t>
      </w:r>
      <w:r>
        <w:rPr>
          <w:sz w:val="28"/>
          <w:szCs w:val="28"/>
        </w:rPr>
        <w:t xml:space="preserve"> </w:t>
      </w:r>
      <w:r w:rsidRPr="00B41B31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="002E593D">
        <w:rPr>
          <w:sz w:val="28"/>
          <w:szCs w:val="28"/>
        </w:rPr>
        <w:t>предприятии.</w:t>
      </w:r>
    </w:p>
    <w:p w14:paraId="1F28D043" w14:textId="262DB620" w:rsidR="009D064D" w:rsidRPr="00B26B47" w:rsidRDefault="009D064D" w:rsidP="00BD760F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>Привести расширенный ответ.</w:t>
      </w:r>
    </w:p>
    <w:p w14:paraId="7BCA6E8E" w14:textId="40D77EF1" w:rsidR="009D064D" w:rsidRPr="00B26B47" w:rsidRDefault="009D064D" w:rsidP="00BD760F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color w:val="auto"/>
          <w:sz w:val="28"/>
          <w:szCs w:val="28"/>
        </w:rPr>
        <w:t>10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 мин.</w:t>
      </w:r>
    </w:p>
    <w:p w14:paraId="20004416" w14:textId="4B48BF16" w:rsidR="009D064D" w:rsidRPr="00B26B47" w:rsidRDefault="009D064D" w:rsidP="00F566E6">
      <w:pPr>
        <w:pStyle w:val="a4"/>
        <w:tabs>
          <w:tab w:val="left" w:pos="0"/>
        </w:tabs>
        <w:ind w:right="110"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Ожидаемый результат:</w:t>
      </w:r>
    </w:p>
    <w:p w14:paraId="4540B544" w14:textId="77777777" w:rsidR="009D064D" w:rsidRPr="009D064D" w:rsidRDefault="009D064D" w:rsidP="009D064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064D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экономическую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эффективность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метрологического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обеспечения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влияют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следующие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факторы:</w:t>
      </w:r>
    </w:p>
    <w:p w14:paraId="5E76D129" w14:textId="3E3E34FC" w:rsidR="009D064D" w:rsidRPr="009D064D" w:rsidRDefault="002E593D" w:rsidP="002E593D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т</w:t>
      </w:r>
      <w:r w:rsidR="009D064D" w:rsidRPr="009D064D">
        <w:rPr>
          <w:rFonts w:ascii="Times New Roman" w:hAnsi="Times New Roman" w:cs="Times New Roman"/>
          <w:sz w:val="28"/>
          <w:szCs w:val="28"/>
        </w:rPr>
        <w:t>очность</w:t>
      </w:r>
      <w:r w:rsidR="009D064D">
        <w:rPr>
          <w:rFonts w:ascii="Times New Roman" w:hAnsi="Times New Roman" w:cs="Times New Roman"/>
          <w:sz w:val="28"/>
          <w:szCs w:val="28"/>
        </w:rPr>
        <w:t xml:space="preserve"> </w:t>
      </w:r>
      <w:r w:rsidR="009D064D" w:rsidRPr="009D064D">
        <w:rPr>
          <w:rFonts w:ascii="Times New Roman" w:hAnsi="Times New Roman" w:cs="Times New Roman"/>
          <w:sz w:val="28"/>
          <w:szCs w:val="28"/>
        </w:rPr>
        <w:t>и</w:t>
      </w:r>
      <w:r w:rsidR="009D064D">
        <w:rPr>
          <w:rFonts w:ascii="Times New Roman" w:hAnsi="Times New Roman" w:cs="Times New Roman"/>
          <w:sz w:val="28"/>
          <w:szCs w:val="28"/>
        </w:rPr>
        <w:t xml:space="preserve"> </w:t>
      </w:r>
      <w:r w:rsidR="009D064D" w:rsidRPr="009D064D">
        <w:rPr>
          <w:rFonts w:ascii="Times New Roman" w:hAnsi="Times New Roman" w:cs="Times New Roman"/>
          <w:sz w:val="28"/>
          <w:szCs w:val="28"/>
        </w:rPr>
        <w:t>надежность</w:t>
      </w:r>
      <w:r w:rsidR="00205F48">
        <w:rPr>
          <w:rFonts w:ascii="Times New Roman" w:hAnsi="Times New Roman" w:cs="Times New Roman"/>
          <w:sz w:val="28"/>
          <w:szCs w:val="28"/>
        </w:rPr>
        <w:t xml:space="preserve"> </w:t>
      </w:r>
      <w:r w:rsidR="009D064D" w:rsidRPr="009D064D">
        <w:rPr>
          <w:rFonts w:ascii="Times New Roman" w:hAnsi="Times New Roman" w:cs="Times New Roman"/>
          <w:sz w:val="28"/>
          <w:szCs w:val="28"/>
        </w:rPr>
        <w:t>измерительных</w:t>
      </w:r>
      <w:r w:rsidR="009D06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приборов;</w:t>
      </w:r>
    </w:p>
    <w:p w14:paraId="0F42FB79" w14:textId="77777777" w:rsidR="009D064D" w:rsidRPr="009D064D" w:rsidRDefault="002E593D" w:rsidP="002E593D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ч</w:t>
      </w:r>
      <w:r w:rsidR="009D064D" w:rsidRPr="009D064D">
        <w:rPr>
          <w:rFonts w:ascii="Times New Roman" w:hAnsi="Times New Roman" w:cs="Times New Roman"/>
          <w:sz w:val="28"/>
          <w:szCs w:val="28"/>
        </w:rPr>
        <w:t>астота</w:t>
      </w:r>
      <w:r w:rsidR="009D064D">
        <w:rPr>
          <w:rFonts w:ascii="Times New Roman" w:hAnsi="Times New Roman" w:cs="Times New Roman"/>
          <w:sz w:val="28"/>
          <w:szCs w:val="28"/>
        </w:rPr>
        <w:t xml:space="preserve"> </w:t>
      </w:r>
      <w:r w:rsidR="009D064D" w:rsidRPr="009D064D">
        <w:rPr>
          <w:rFonts w:ascii="Times New Roman" w:hAnsi="Times New Roman" w:cs="Times New Roman"/>
          <w:sz w:val="28"/>
          <w:szCs w:val="28"/>
        </w:rPr>
        <w:t>и</w:t>
      </w:r>
      <w:r w:rsidR="009D064D">
        <w:rPr>
          <w:rFonts w:ascii="Times New Roman" w:hAnsi="Times New Roman" w:cs="Times New Roman"/>
          <w:sz w:val="28"/>
          <w:szCs w:val="28"/>
        </w:rPr>
        <w:t xml:space="preserve"> </w:t>
      </w:r>
      <w:r w:rsidR="009D064D" w:rsidRPr="009D064D">
        <w:rPr>
          <w:rFonts w:ascii="Times New Roman" w:hAnsi="Times New Roman" w:cs="Times New Roman"/>
          <w:sz w:val="28"/>
          <w:szCs w:val="28"/>
        </w:rPr>
        <w:t>качество</w:t>
      </w:r>
      <w:r w:rsidR="009D064D">
        <w:rPr>
          <w:rFonts w:ascii="Times New Roman" w:hAnsi="Times New Roman" w:cs="Times New Roman"/>
          <w:sz w:val="28"/>
          <w:szCs w:val="28"/>
        </w:rPr>
        <w:t xml:space="preserve"> </w:t>
      </w:r>
      <w:r w:rsidR="009D064D" w:rsidRPr="009D064D">
        <w:rPr>
          <w:rFonts w:ascii="Times New Roman" w:hAnsi="Times New Roman" w:cs="Times New Roman"/>
          <w:sz w:val="28"/>
          <w:szCs w:val="28"/>
        </w:rPr>
        <w:t>калибровки</w:t>
      </w:r>
      <w:r w:rsidR="009D064D">
        <w:rPr>
          <w:rFonts w:ascii="Times New Roman" w:hAnsi="Times New Roman" w:cs="Times New Roman"/>
          <w:sz w:val="28"/>
          <w:szCs w:val="28"/>
        </w:rPr>
        <w:t xml:space="preserve"> </w:t>
      </w:r>
      <w:r w:rsidR="009D064D" w:rsidRPr="009D064D">
        <w:rPr>
          <w:rFonts w:ascii="Times New Roman" w:hAnsi="Times New Roman" w:cs="Times New Roman"/>
          <w:sz w:val="28"/>
          <w:szCs w:val="28"/>
        </w:rPr>
        <w:t>и</w:t>
      </w:r>
      <w:r w:rsidR="009D064D">
        <w:rPr>
          <w:rFonts w:ascii="Times New Roman" w:hAnsi="Times New Roman" w:cs="Times New Roman"/>
          <w:sz w:val="28"/>
          <w:szCs w:val="28"/>
        </w:rPr>
        <w:t xml:space="preserve"> </w:t>
      </w:r>
      <w:r w:rsidR="009D064D" w:rsidRPr="009D064D">
        <w:rPr>
          <w:rFonts w:ascii="Times New Roman" w:hAnsi="Times New Roman" w:cs="Times New Roman"/>
          <w:sz w:val="28"/>
          <w:szCs w:val="28"/>
        </w:rPr>
        <w:t>поверки</w:t>
      </w:r>
      <w:r w:rsidR="009D06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приборов;</w:t>
      </w:r>
    </w:p>
    <w:p w14:paraId="17B601D0" w14:textId="77777777" w:rsidR="009D064D" w:rsidRPr="009D064D" w:rsidRDefault="002E593D" w:rsidP="002E593D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 к</w:t>
      </w:r>
      <w:r w:rsidR="009D064D" w:rsidRPr="009D064D">
        <w:rPr>
          <w:rFonts w:ascii="Times New Roman" w:hAnsi="Times New Roman" w:cs="Times New Roman"/>
          <w:sz w:val="28"/>
          <w:szCs w:val="28"/>
        </w:rPr>
        <w:t>валификация</w:t>
      </w:r>
      <w:r w:rsidR="009D064D">
        <w:rPr>
          <w:rFonts w:ascii="Times New Roman" w:hAnsi="Times New Roman" w:cs="Times New Roman"/>
          <w:sz w:val="28"/>
          <w:szCs w:val="28"/>
        </w:rPr>
        <w:t xml:space="preserve"> </w:t>
      </w:r>
      <w:r w:rsidR="009D064D" w:rsidRPr="009D064D">
        <w:rPr>
          <w:rFonts w:ascii="Times New Roman" w:hAnsi="Times New Roman" w:cs="Times New Roman"/>
          <w:sz w:val="28"/>
          <w:szCs w:val="28"/>
        </w:rPr>
        <w:t>и</w:t>
      </w:r>
      <w:r w:rsidR="009D064D">
        <w:rPr>
          <w:rFonts w:ascii="Times New Roman" w:hAnsi="Times New Roman" w:cs="Times New Roman"/>
          <w:sz w:val="28"/>
          <w:szCs w:val="28"/>
        </w:rPr>
        <w:t xml:space="preserve"> </w:t>
      </w:r>
      <w:r w:rsidR="009D064D" w:rsidRPr="009D064D">
        <w:rPr>
          <w:rFonts w:ascii="Times New Roman" w:hAnsi="Times New Roman" w:cs="Times New Roman"/>
          <w:sz w:val="28"/>
          <w:szCs w:val="28"/>
        </w:rPr>
        <w:t>компетентность</w:t>
      </w:r>
      <w:r w:rsidR="009D064D">
        <w:rPr>
          <w:rFonts w:ascii="Times New Roman" w:hAnsi="Times New Roman" w:cs="Times New Roman"/>
          <w:sz w:val="28"/>
          <w:szCs w:val="28"/>
        </w:rPr>
        <w:t xml:space="preserve"> </w:t>
      </w:r>
      <w:r w:rsidR="009D064D" w:rsidRPr="009D064D">
        <w:rPr>
          <w:rFonts w:ascii="Times New Roman" w:hAnsi="Times New Roman" w:cs="Times New Roman"/>
          <w:sz w:val="28"/>
          <w:szCs w:val="28"/>
        </w:rPr>
        <w:t>персонала,</w:t>
      </w:r>
      <w:r w:rsidR="009D064D">
        <w:rPr>
          <w:rFonts w:ascii="Times New Roman" w:hAnsi="Times New Roman" w:cs="Times New Roman"/>
          <w:sz w:val="28"/>
          <w:szCs w:val="28"/>
        </w:rPr>
        <w:t xml:space="preserve"> </w:t>
      </w:r>
      <w:r w:rsidR="009D064D" w:rsidRPr="009D064D">
        <w:rPr>
          <w:rFonts w:ascii="Times New Roman" w:hAnsi="Times New Roman" w:cs="Times New Roman"/>
          <w:sz w:val="28"/>
          <w:szCs w:val="28"/>
        </w:rPr>
        <w:t>занимающегося</w:t>
      </w:r>
      <w:r w:rsidR="009D064D">
        <w:rPr>
          <w:rFonts w:ascii="Times New Roman" w:hAnsi="Times New Roman" w:cs="Times New Roman"/>
          <w:sz w:val="28"/>
          <w:szCs w:val="28"/>
        </w:rPr>
        <w:t xml:space="preserve"> </w:t>
      </w:r>
      <w:r w:rsidR="009D064D" w:rsidRPr="009D064D">
        <w:rPr>
          <w:rFonts w:ascii="Times New Roman" w:hAnsi="Times New Roman" w:cs="Times New Roman"/>
          <w:sz w:val="28"/>
          <w:szCs w:val="28"/>
        </w:rPr>
        <w:t>метрологическим</w:t>
      </w:r>
      <w:r w:rsidR="009D06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обеспечением;</w:t>
      </w:r>
    </w:p>
    <w:p w14:paraId="3C704C86" w14:textId="77777777" w:rsidR="009D064D" w:rsidRPr="009D064D" w:rsidRDefault="002E593D" w:rsidP="002E593D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</w:t>
      </w:r>
      <w:r w:rsidR="009D064D" w:rsidRPr="009D064D">
        <w:rPr>
          <w:rFonts w:ascii="Times New Roman" w:hAnsi="Times New Roman" w:cs="Times New Roman"/>
          <w:sz w:val="28"/>
          <w:szCs w:val="28"/>
        </w:rPr>
        <w:t>бновление</w:t>
      </w:r>
      <w:r w:rsidR="009D064D">
        <w:rPr>
          <w:rFonts w:ascii="Times New Roman" w:hAnsi="Times New Roman" w:cs="Times New Roman"/>
          <w:sz w:val="28"/>
          <w:szCs w:val="28"/>
        </w:rPr>
        <w:t xml:space="preserve"> </w:t>
      </w:r>
      <w:r w:rsidR="009D064D" w:rsidRPr="009D064D">
        <w:rPr>
          <w:rFonts w:ascii="Times New Roman" w:hAnsi="Times New Roman" w:cs="Times New Roman"/>
          <w:sz w:val="28"/>
          <w:szCs w:val="28"/>
        </w:rPr>
        <w:t>и</w:t>
      </w:r>
      <w:r w:rsidR="009D064D">
        <w:rPr>
          <w:rFonts w:ascii="Times New Roman" w:hAnsi="Times New Roman" w:cs="Times New Roman"/>
          <w:sz w:val="28"/>
          <w:szCs w:val="28"/>
        </w:rPr>
        <w:t xml:space="preserve"> </w:t>
      </w:r>
      <w:r w:rsidR="009D064D" w:rsidRPr="009D064D">
        <w:rPr>
          <w:rFonts w:ascii="Times New Roman" w:hAnsi="Times New Roman" w:cs="Times New Roman"/>
          <w:sz w:val="28"/>
          <w:szCs w:val="28"/>
        </w:rPr>
        <w:t>модернизация</w:t>
      </w:r>
      <w:r w:rsidR="009D064D">
        <w:rPr>
          <w:rFonts w:ascii="Times New Roman" w:hAnsi="Times New Roman" w:cs="Times New Roman"/>
          <w:sz w:val="28"/>
          <w:szCs w:val="28"/>
        </w:rPr>
        <w:t xml:space="preserve"> </w:t>
      </w:r>
      <w:r w:rsidR="009D064D" w:rsidRPr="009D064D">
        <w:rPr>
          <w:rFonts w:ascii="Times New Roman" w:hAnsi="Times New Roman" w:cs="Times New Roman"/>
          <w:sz w:val="28"/>
          <w:szCs w:val="28"/>
        </w:rPr>
        <w:t>измерительного</w:t>
      </w:r>
      <w:r w:rsidR="009D06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оборудования;</w:t>
      </w:r>
    </w:p>
    <w:p w14:paraId="3B3480DB" w14:textId="77777777" w:rsidR="009D064D" w:rsidRPr="009D064D" w:rsidRDefault="002E593D" w:rsidP="002E593D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</w:t>
      </w:r>
      <w:r w:rsidR="009D064D" w:rsidRPr="009D064D">
        <w:rPr>
          <w:rFonts w:ascii="Times New Roman" w:hAnsi="Times New Roman" w:cs="Times New Roman"/>
          <w:sz w:val="28"/>
          <w:szCs w:val="28"/>
        </w:rPr>
        <w:t>оответствие</w:t>
      </w:r>
      <w:r w:rsidR="009D064D">
        <w:rPr>
          <w:rFonts w:ascii="Times New Roman" w:hAnsi="Times New Roman" w:cs="Times New Roman"/>
          <w:sz w:val="28"/>
          <w:szCs w:val="28"/>
        </w:rPr>
        <w:t xml:space="preserve"> </w:t>
      </w:r>
      <w:r w:rsidR="009D064D" w:rsidRPr="009D064D">
        <w:rPr>
          <w:rFonts w:ascii="Times New Roman" w:hAnsi="Times New Roman" w:cs="Times New Roman"/>
          <w:sz w:val="28"/>
          <w:szCs w:val="28"/>
        </w:rPr>
        <w:t>измерительных</w:t>
      </w:r>
      <w:r w:rsidR="009D064D">
        <w:rPr>
          <w:rFonts w:ascii="Times New Roman" w:hAnsi="Times New Roman" w:cs="Times New Roman"/>
          <w:sz w:val="28"/>
          <w:szCs w:val="28"/>
        </w:rPr>
        <w:t xml:space="preserve"> </w:t>
      </w:r>
      <w:r w:rsidR="009D064D" w:rsidRPr="009D064D">
        <w:rPr>
          <w:rFonts w:ascii="Times New Roman" w:hAnsi="Times New Roman" w:cs="Times New Roman"/>
          <w:sz w:val="28"/>
          <w:szCs w:val="28"/>
        </w:rPr>
        <w:t>процессов</w:t>
      </w:r>
      <w:r w:rsidR="009D064D">
        <w:rPr>
          <w:rFonts w:ascii="Times New Roman" w:hAnsi="Times New Roman" w:cs="Times New Roman"/>
          <w:sz w:val="28"/>
          <w:szCs w:val="28"/>
        </w:rPr>
        <w:t xml:space="preserve"> </w:t>
      </w:r>
      <w:r w:rsidR="009D064D" w:rsidRPr="009D064D">
        <w:rPr>
          <w:rFonts w:ascii="Times New Roman" w:hAnsi="Times New Roman" w:cs="Times New Roman"/>
          <w:sz w:val="28"/>
          <w:szCs w:val="28"/>
        </w:rPr>
        <w:t>нормативным</w:t>
      </w:r>
      <w:r w:rsidR="009D064D">
        <w:rPr>
          <w:rFonts w:ascii="Times New Roman" w:hAnsi="Times New Roman" w:cs="Times New Roman"/>
          <w:sz w:val="28"/>
          <w:szCs w:val="28"/>
        </w:rPr>
        <w:t xml:space="preserve"> </w:t>
      </w:r>
      <w:r w:rsidR="009D064D" w:rsidRPr="009D064D">
        <w:rPr>
          <w:rFonts w:ascii="Times New Roman" w:hAnsi="Times New Roman" w:cs="Times New Roman"/>
          <w:sz w:val="28"/>
          <w:szCs w:val="28"/>
        </w:rPr>
        <w:t>требованиям</w:t>
      </w:r>
      <w:r w:rsidR="009D064D">
        <w:rPr>
          <w:rFonts w:ascii="Times New Roman" w:hAnsi="Times New Roman" w:cs="Times New Roman"/>
          <w:sz w:val="28"/>
          <w:szCs w:val="28"/>
        </w:rPr>
        <w:t xml:space="preserve"> </w:t>
      </w:r>
      <w:r w:rsidR="009D064D" w:rsidRPr="009D064D">
        <w:rPr>
          <w:rFonts w:ascii="Times New Roman" w:hAnsi="Times New Roman" w:cs="Times New Roman"/>
          <w:sz w:val="28"/>
          <w:szCs w:val="28"/>
        </w:rPr>
        <w:t>и</w:t>
      </w:r>
      <w:r w:rsidR="009D064D">
        <w:rPr>
          <w:rFonts w:ascii="Times New Roman" w:hAnsi="Times New Roman" w:cs="Times New Roman"/>
          <w:sz w:val="28"/>
          <w:szCs w:val="28"/>
        </w:rPr>
        <w:t xml:space="preserve"> </w:t>
      </w:r>
      <w:r w:rsidR="009D064D" w:rsidRPr="009D064D">
        <w:rPr>
          <w:rFonts w:ascii="Times New Roman" w:hAnsi="Times New Roman" w:cs="Times New Roman"/>
          <w:sz w:val="28"/>
          <w:szCs w:val="28"/>
        </w:rPr>
        <w:t>стандартам.</w:t>
      </w:r>
    </w:p>
    <w:p w14:paraId="684012AB" w14:textId="77777777" w:rsidR="009D064D" w:rsidRPr="009D064D" w:rsidRDefault="009D064D" w:rsidP="009D064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064D">
        <w:rPr>
          <w:rFonts w:ascii="Times New Roman" w:hAnsi="Times New Roman" w:cs="Times New Roman"/>
          <w:sz w:val="28"/>
          <w:szCs w:val="28"/>
        </w:rPr>
        <w:t>Эти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факторы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обеспечивают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высокую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точность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надежность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измерений,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минимизируют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ошибки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потери,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повышают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качество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продукции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услуг,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свою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очередь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способствует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повышению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экономической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эффективности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предприятия.</w:t>
      </w:r>
    </w:p>
    <w:p w14:paraId="7D192467" w14:textId="77777777" w:rsidR="009D064D" w:rsidRDefault="009D064D" w:rsidP="00BD760F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Компетенции (индикаторы):</w:t>
      </w:r>
      <w:r w:rsidR="002E593D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4</w:t>
      </w:r>
    </w:p>
    <w:p w14:paraId="48966E0A" w14:textId="77777777" w:rsidR="009D064D" w:rsidRDefault="009D064D" w:rsidP="00D808AB">
      <w:pPr>
        <w:adjustRightInd w:val="0"/>
        <w:ind w:firstLine="709"/>
        <w:jc w:val="both"/>
        <w:rPr>
          <w:rFonts w:eastAsia="ArialMT"/>
          <w:sz w:val="28"/>
          <w:szCs w:val="28"/>
        </w:rPr>
      </w:pPr>
    </w:p>
    <w:p w14:paraId="4E0861C1" w14:textId="77777777" w:rsidR="009D064D" w:rsidRDefault="009D064D" w:rsidP="00BD76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B41B31">
        <w:rPr>
          <w:sz w:val="28"/>
          <w:szCs w:val="28"/>
        </w:rPr>
        <w:t>Объясните</w:t>
      </w:r>
      <w:r>
        <w:rPr>
          <w:sz w:val="28"/>
          <w:szCs w:val="28"/>
        </w:rPr>
        <w:t xml:space="preserve"> </w:t>
      </w:r>
      <w:r w:rsidRPr="00B41B31">
        <w:rPr>
          <w:sz w:val="28"/>
          <w:szCs w:val="28"/>
        </w:rPr>
        <w:t>роль</w:t>
      </w:r>
      <w:r>
        <w:rPr>
          <w:sz w:val="28"/>
          <w:szCs w:val="28"/>
        </w:rPr>
        <w:t xml:space="preserve"> </w:t>
      </w:r>
      <w:r w:rsidRPr="00B41B31">
        <w:rPr>
          <w:sz w:val="28"/>
          <w:szCs w:val="28"/>
        </w:rPr>
        <w:t>стандартизации</w:t>
      </w:r>
      <w:r>
        <w:rPr>
          <w:sz w:val="28"/>
          <w:szCs w:val="28"/>
        </w:rPr>
        <w:t xml:space="preserve"> </w:t>
      </w:r>
      <w:r w:rsidRPr="00B41B3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B41B31">
        <w:rPr>
          <w:sz w:val="28"/>
          <w:szCs w:val="28"/>
        </w:rPr>
        <w:t>повышении</w:t>
      </w:r>
      <w:r>
        <w:rPr>
          <w:sz w:val="28"/>
          <w:szCs w:val="28"/>
        </w:rPr>
        <w:t xml:space="preserve"> </w:t>
      </w:r>
      <w:r w:rsidRPr="00B41B31">
        <w:rPr>
          <w:sz w:val="28"/>
          <w:szCs w:val="28"/>
        </w:rPr>
        <w:t>конкурентоспособности</w:t>
      </w:r>
      <w:r>
        <w:rPr>
          <w:sz w:val="28"/>
          <w:szCs w:val="28"/>
        </w:rPr>
        <w:t xml:space="preserve"> </w:t>
      </w:r>
      <w:r w:rsidRPr="00B41B31">
        <w:rPr>
          <w:sz w:val="28"/>
          <w:szCs w:val="28"/>
        </w:rPr>
        <w:t>предприятия</w:t>
      </w:r>
      <w:r>
        <w:rPr>
          <w:sz w:val="28"/>
          <w:szCs w:val="28"/>
        </w:rPr>
        <w:t xml:space="preserve"> </w:t>
      </w:r>
      <w:r w:rsidRPr="00B41B31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B41B31">
        <w:rPr>
          <w:sz w:val="28"/>
          <w:szCs w:val="28"/>
        </w:rPr>
        <w:t>международном</w:t>
      </w:r>
      <w:r>
        <w:rPr>
          <w:sz w:val="28"/>
          <w:szCs w:val="28"/>
        </w:rPr>
        <w:t xml:space="preserve"> </w:t>
      </w:r>
      <w:r w:rsidRPr="00B41B31">
        <w:rPr>
          <w:sz w:val="28"/>
          <w:szCs w:val="28"/>
        </w:rPr>
        <w:t>рынке.</w:t>
      </w:r>
    </w:p>
    <w:p w14:paraId="329B0713" w14:textId="77777777" w:rsidR="009D064D" w:rsidRPr="00B26B47" w:rsidRDefault="009D064D" w:rsidP="00BD760F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006B3534" w14:textId="77777777" w:rsidR="009D064D" w:rsidRPr="00B26B47" w:rsidRDefault="009D064D" w:rsidP="00BD760F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color w:val="auto"/>
          <w:sz w:val="28"/>
          <w:szCs w:val="28"/>
        </w:rPr>
        <w:t>10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14:paraId="2BE4C271" w14:textId="42B0A38B" w:rsidR="009D064D" w:rsidRPr="00B26B47" w:rsidRDefault="009D064D" w:rsidP="00F566E6">
      <w:pPr>
        <w:pStyle w:val="a4"/>
        <w:tabs>
          <w:tab w:val="left" w:pos="0"/>
        </w:tabs>
        <w:ind w:right="110"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Ожидаемый результат: </w:t>
      </w:r>
    </w:p>
    <w:p w14:paraId="02042586" w14:textId="77777777" w:rsidR="009D064D" w:rsidRPr="009D064D" w:rsidRDefault="009D064D" w:rsidP="009D064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064D">
        <w:rPr>
          <w:rFonts w:ascii="Times New Roman" w:hAnsi="Times New Roman" w:cs="Times New Roman"/>
          <w:sz w:val="28"/>
          <w:szCs w:val="28"/>
        </w:rPr>
        <w:t>Стандартизация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играет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ключевую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роль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повышении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конкурентоспособности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предприятия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международном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рынке.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Соответствие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международным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стандартам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позволяет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продукции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предприятия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быть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признанной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востребованной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глобальном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рынке,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упрощает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процесс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экспорта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импорта,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снижает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торговые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барьеры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и обеспечивает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доступ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новым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рынкам.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Стандартизация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способствует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улучшению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качества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продукции,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снижению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издержек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повышению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эффективности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производства,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делает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предприятие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более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064D">
        <w:rPr>
          <w:rFonts w:ascii="Times New Roman" w:hAnsi="Times New Roman" w:cs="Times New Roman"/>
          <w:sz w:val="28"/>
          <w:szCs w:val="28"/>
        </w:rPr>
        <w:t>конкурентоспособным.</w:t>
      </w:r>
    </w:p>
    <w:p w14:paraId="742034B2" w14:textId="77777777" w:rsidR="009D064D" w:rsidRDefault="009D064D" w:rsidP="00BD760F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</w:t>
      </w:r>
      <w:r w:rsidRPr="00B26B47">
        <w:rPr>
          <w:sz w:val="28"/>
          <w:szCs w:val="28"/>
        </w:rPr>
        <w:t>К-</w:t>
      </w:r>
      <w:r>
        <w:rPr>
          <w:sz w:val="28"/>
          <w:szCs w:val="28"/>
        </w:rPr>
        <w:t>10;</w:t>
      </w:r>
      <w:r w:rsidRPr="0094265B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4</w:t>
      </w:r>
      <w:r w:rsidRPr="00B26B47">
        <w:rPr>
          <w:sz w:val="28"/>
          <w:szCs w:val="28"/>
        </w:rPr>
        <w:t>.</w:t>
      </w:r>
    </w:p>
    <w:p w14:paraId="12927CE7" w14:textId="77777777" w:rsidR="009D064D" w:rsidRDefault="009D064D" w:rsidP="00D808AB">
      <w:pPr>
        <w:adjustRightInd w:val="0"/>
        <w:ind w:firstLine="709"/>
        <w:jc w:val="both"/>
        <w:rPr>
          <w:rFonts w:eastAsia="ArialMT"/>
          <w:sz w:val="28"/>
          <w:szCs w:val="28"/>
        </w:rPr>
      </w:pPr>
    </w:p>
    <w:p w14:paraId="18CE6FD4" w14:textId="77777777" w:rsidR="009D064D" w:rsidRDefault="009D064D" w:rsidP="00BD76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B6568">
        <w:rPr>
          <w:sz w:val="28"/>
          <w:szCs w:val="28"/>
        </w:rPr>
        <w:t xml:space="preserve">. </w:t>
      </w:r>
      <w:r w:rsidR="003930FE">
        <w:rPr>
          <w:sz w:val="28"/>
          <w:szCs w:val="28"/>
        </w:rPr>
        <w:t xml:space="preserve">Перечислите </w:t>
      </w:r>
      <w:r w:rsidRPr="00B41B31">
        <w:rPr>
          <w:sz w:val="28"/>
          <w:szCs w:val="28"/>
        </w:rPr>
        <w:t>преимущества</w:t>
      </w:r>
      <w:r w:rsidR="009B6568">
        <w:rPr>
          <w:sz w:val="28"/>
          <w:szCs w:val="28"/>
        </w:rPr>
        <w:t xml:space="preserve"> </w:t>
      </w:r>
      <w:r w:rsidRPr="00B41B31">
        <w:rPr>
          <w:sz w:val="28"/>
          <w:szCs w:val="28"/>
        </w:rPr>
        <w:t>и</w:t>
      </w:r>
      <w:r w:rsidR="009B6568">
        <w:rPr>
          <w:sz w:val="28"/>
          <w:szCs w:val="28"/>
        </w:rPr>
        <w:t xml:space="preserve"> </w:t>
      </w:r>
      <w:r w:rsidRPr="00B41B31">
        <w:rPr>
          <w:sz w:val="28"/>
          <w:szCs w:val="28"/>
        </w:rPr>
        <w:t>недостатки</w:t>
      </w:r>
      <w:r w:rsidR="009B6568">
        <w:rPr>
          <w:sz w:val="28"/>
          <w:szCs w:val="28"/>
        </w:rPr>
        <w:t xml:space="preserve"> </w:t>
      </w:r>
      <w:r w:rsidRPr="00B41B31">
        <w:rPr>
          <w:sz w:val="28"/>
          <w:szCs w:val="28"/>
        </w:rPr>
        <w:t>имеют</w:t>
      </w:r>
      <w:r w:rsidR="009B6568">
        <w:rPr>
          <w:sz w:val="28"/>
          <w:szCs w:val="28"/>
        </w:rPr>
        <w:t xml:space="preserve"> </w:t>
      </w:r>
      <w:r w:rsidRPr="00B41B31">
        <w:rPr>
          <w:sz w:val="28"/>
          <w:szCs w:val="28"/>
        </w:rPr>
        <w:t>разные</w:t>
      </w:r>
      <w:r w:rsidR="009B6568">
        <w:rPr>
          <w:sz w:val="28"/>
          <w:szCs w:val="28"/>
        </w:rPr>
        <w:t xml:space="preserve"> </w:t>
      </w:r>
      <w:r w:rsidRPr="00B41B31">
        <w:rPr>
          <w:sz w:val="28"/>
          <w:szCs w:val="28"/>
        </w:rPr>
        <w:t>методы</w:t>
      </w:r>
      <w:r w:rsidR="009B6568">
        <w:rPr>
          <w:sz w:val="28"/>
          <w:szCs w:val="28"/>
        </w:rPr>
        <w:t xml:space="preserve"> </w:t>
      </w:r>
      <w:r w:rsidRPr="00B41B31">
        <w:rPr>
          <w:sz w:val="28"/>
          <w:szCs w:val="28"/>
        </w:rPr>
        <w:t>оценки</w:t>
      </w:r>
      <w:r w:rsidR="009B6568">
        <w:rPr>
          <w:sz w:val="28"/>
          <w:szCs w:val="28"/>
        </w:rPr>
        <w:t xml:space="preserve"> </w:t>
      </w:r>
      <w:r w:rsidRPr="00B41B31">
        <w:rPr>
          <w:sz w:val="28"/>
          <w:szCs w:val="28"/>
        </w:rPr>
        <w:t>экономической</w:t>
      </w:r>
      <w:r w:rsidR="009B6568">
        <w:rPr>
          <w:sz w:val="28"/>
          <w:szCs w:val="28"/>
        </w:rPr>
        <w:t xml:space="preserve"> </w:t>
      </w:r>
      <w:r w:rsidRPr="00B41B31">
        <w:rPr>
          <w:sz w:val="28"/>
          <w:szCs w:val="28"/>
        </w:rPr>
        <w:t>эффективности</w:t>
      </w:r>
      <w:r w:rsidR="009B6568">
        <w:rPr>
          <w:sz w:val="28"/>
          <w:szCs w:val="28"/>
        </w:rPr>
        <w:t xml:space="preserve"> </w:t>
      </w:r>
      <w:r w:rsidRPr="00B41B31">
        <w:rPr>
          <w:sz w:val="28"/>
          <w:szCs w:val="28"/>
        </w:rPr>
        <w:t>проектов</w:t>
      </w:r>
      <w:r w:rsidR="009B6568">
        <w:rPr>
          <w:sz w:val="28"/>
          <w:szCs w:val="28"/>
        </w:rPr>
        <w:t xml:space="preserve"> </w:t>
      </w:r>
      <w:r w:rsidRPr="00B41B31">
        <w:rPr>
          <w:sz w:val="28"/>
          <w:szCs w:val="28"/>
        </w:rPr>
        <w:t>в</w:t>
      </w:r>
      <w:r w:rsidR="009B6568">
        <w:rPr>
          <w:sz w:val="28"/>
          <w:szCs w:val="28"/>
        </w:rPr>
        <w:t xml:space="preserve"> </w:t>
      </w:r>
      <w:r w:rsidRPr="00B41B31">
        <w:rPr>
          <w:sz w:val="28"/>
          <w:szCs w:val="28"/>
        </w:rPr>
        <w:t>области</w:t>
      </w:r>
      <w:r w:rsidR="009B6568">
        <w:rPr>
          <w:sz w:val="28"/>
          <w:szCs w:val="28"/>
        </w:rPr>
        <w:t xml:space="preserve"> </w:t>
      </w:r>
      <w:r w:rsidRPr="00B41B31">
        <w:rPr>
          <w:sz w:val="28"/>
          <w:szCs w:val="28"/>
        </w:rPr>
        <w:t>стандартизации</w:t>
      </w:r>
      <w:r w:rsidR="009B6568">
        <w:rPr>
          <w:sz w:val="28"/>
          <w:szCs w:val="28"/>
        </w:rPr>
        <w:t xml:space="preserve"> </w:t>
      </w:r>
      <w:r w:rsidRPr="00B41B31">
        <w:rPr>
          <w:sz w:val="28"/>
          <w:szCs w:val="28"/>
        </w:rPr>
        <w:t>и</w:t>
      </w:r>
      <w:r w:rsidR="009B6568">
        <w:rPr>
          <w:sz w:val="28"/>
          <w:szCs w:val="28"/>
        </w:rPr>
        <w:t xml:space="preserve"> </w:t>
      </w:r>
      <w:r w:rsidR="003930FE">
        <w:rPr>
          <w:sz w:val="28"/>
          <w:szCs w:val="28"/>
        </w:rPr>
        <w:t>метрологии.</w:t>
      </w:r>
    </w:p>
    <w:p w14:paraId="42A4DD8D" w14:textId="7C0260A8" w:rsidR="009B6568" w:rsidRPr="00B26B47" w:rsidRDefault="009B6568" w:rsidP="00BD760F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>Привести расширенный ответ.</w:t>
      </w:r>
    </w:p>
    <w:p w14:paraId="49D43347" w14:textId="6E6D8E8B" w:rsidR="009B6568" w:rsidRPr="00B26B47" w:rsidRDefault="009B6568" w:rsidP="00BD760F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color w:val="auto"/>
          <w:sz w:val="28"/>
          <w:szCs w:val="28"/>
        </w:rPr>
        <w:t>10</w:t>
      </w:r>
      <w:r w:rsidRPr="00B26B47">
        <w:rPr>
          <w:rFonts w:ascii="Times New Roman" w:hAnsi="Times New Roman" w:cs="Times New Roman"/>
          <w:color w:val="auto"/>
          <w:sz w:val="28"/>
          <w:szCs w:val="28"/>
        </w:rPr>
        <w:t xml:space="preserve"> мин.</w:t>
      </w:r>
    </w:p>
    <w:p w14:paraId="6CC00873" w14:textId="5A89AAE2" w:rsidR="009B6568" w:rsidRPr="00B26B47" w:rsidRDefault="009B6568" w:rsidP="00F566E6">
      <w:pPr>
        <w:pStyle w:val="a4"/>
        <w:tabs>
          <w:tab w:val="left" w:pos="0"/>
        </w:tabs>
        <w:ind w:right="110"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>Ожидаемый результат:</w:t>
      </w:r>
    </w:p>
    <w:p w14:paraId="1E1125EE" w14:textId="77777777" w:rsidR="009D064D" w:rsidRPr="009B6568" w:rsidRDefault="009D064D" w:rsidP="009B656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568">
        <w:rPr>
          <w:rFonts w:ascii="Times New Roman" w:hAnsi="Times New Roman" w:cs="Times New Roman"/>
          <w:sz w:val="28"/>
          <w:szCs w:val="28"/>
        </w:rPr>
        <w:t>Методы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оценки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экономической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эффективности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проектов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включают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метод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чистой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приведенной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стоимости,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метод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внутренней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нормы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доходности,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метод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окупаемости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инвестиций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и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метод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срока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окупаемости.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Преимущества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методов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включают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возможность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объективной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оценки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рентабельности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проектов,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учет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временной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стоимости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денег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и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определение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наиболее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выгодных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вариантов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инвестиций.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Недостатки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могут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включать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сложность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расчетов,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зависимость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от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точности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исходных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данных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и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необходимость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учета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множества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факторов.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Эти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методы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помогают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предприятиям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принимать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обоснованные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решения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о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целесообразности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реализации</w:t>
      </w:r>
      <w:r w:rsidR="009B6568">
        <w:rPr>
          <w:rFonts w:ascii="Times New Roman" w:hAnsi="Times New Roman" w:cs="Times New Roman"/>
          <w:sz w:val="28"/>
          <w:szCs w:val="28"/>
        </w:rPr>
        <w:t xml:space="preserve"> </w:t>
      </w:r>
      <w:r w:rsidRPr="009B6568">
        <w:rPr>
          <w:rFonts w:ascii="Times New Roman" w:hAnsi="Times New Roman" w:cs="Times New Roman"/>
          <w:sz w:val="28"/>
          <w:szCs w:val="28"/>
        </w:rPr>
        <w:t>проектов.</w:t>
      </w:r>
    </w:p>
    <w:p w14:paraId="12E8E292" w14:textId="77777777" w:rsidR="009B6568" w:rsidRDefault="009B6568" w:rsidP="00BD760F">
      <w:pPr>
        <w:ind w:firstLine="709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</w:t>
      </w:r>
      <w:r w:rsidRPr="00B26B47">
        <w:rPr>
          <w:sz w:val="28"/>
          <w:szCs w:val="28"/>
        </w:rPr>
        <w:t>ПК-</w:t>
      </w:r>
      <w:r>
        <w:rPr>
          <w:sz w:val="28"/>
          <w:szCs w:val="28"/>
        </w:rPr>
        <w:t>4</w:t>
      </w:r>
    </w:p>
    <w:p w14:paraId="0B48BCFB" w14:textId="77777777" w:rsidR="000547DA" w:rsidRDefault="000547DA">
      <w:pPr>
        <w:rPr>
          <w:sz w:val="28"/>
          <w:szCs w:val="28"/>
        </w:rPr>
      </w:pPr>
    </w:p>
    <w:p w14:paraId="464EDB6A" w14:textId="6513F398" w:rsidR="00BD760F" w:rsidRDefault="00BD760F">
      <w:pPr>
        <w:rPr>
          <w:b/>
          <w:sz w:val="28"/>
        </w:rPr>
      </w:pPr>
    </w:p>
    <w:sectPr w:rsidR="00BD760F" w:rsidSect="00E41057">
      <w:footerReference w:type="default" r:id="rId8"/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3E103" w14:textId="77777777" w:rsidR="00AA3516" w:rsidRDefault="00AA3516" w:rsidP="00E41057">
      <w:r>
        <w:separator/>
      </w:r>
    </w:p>
  </w:endnote>
  <w:endnote w:type="continuationSeparator" w:id="0">
    <w:p w14:paraId="217EA737" w14:textId="77777777" w:rsidR="00AA3516" w:rsidRDefault="00AA3516" w:rsidP="00E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269329"/>
      <w:docPartObj>
        <w:docPartGallery w:val="Page Numbers (Bottom of Page)"/>
        <w:docPartUnique/>
      </w:docPartObj>
    </w:sdtPr>
    <w:sdtEndPr/>
    <w:sdtContent>
      <w:p w14:paraId="6C6F7F9A" w14:textId="32FC26CF" w:rsidR="00396C24" w:rsidRDefault="00396C24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5F48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C3632" w14:textId="77777777" w:rsidR="00AA3516" w:rsidRDefault="00AA3516" w:rsidP="00E41057">
      <w:r>
        <w:separator/>
      </w:r>
    </w:p>
  </w:footnote>
  <w:footnote w:type="continuationSeparator" w:id="0">
    <w:p w14:paraId="220CB66D" w14:textId="77777777" w:rsidR="00AA3516" w:rsidRDefault="00AA3516" w:rsidP="00E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E3195"/>
    <w:multiLevelType w:val="hybridMultilevel"/>
    <w:tmpl w:val="9C0E5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26339"/>
    <w:multiLevelType w:val="hybridMultilevel"/>
    <w:tmpl w:val="83166BDE"/>
    <w:lvl w:ilvl="0" w:tplc="A7D2D126">
      <w:numFmt w:val="bullet"/>
      <w:lvlText w:val="-"/>
      <w:lvlJc w:val="left"/>
      <w:pPr>
        <w:ind w:left="100" w:hanging="44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ECE8F98">
      <w:numFmt w:val="bullet"/>
      <w:lvlText w:val="-"/>
      <w:lvlJc w:val="left"/>
      <w:pPr>
        <w:ind w:left="100" w:hanging="30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23585322">
      <w:numFmt w:val="bullet"/>
      <w:lvlText w:val="•"/>
      <w:lvlJc w:val="left"/>
      <w:pPr>
        <w:ind w:left="1993" w:hanging="300"/>
      </w:pPr>
      <w:rPr>
        <w:rFonts w:hint="default"/>
        <w:lang w:val="ru-RU" w:eastAsia="en-US" w:bidi="ar-SA"/>
      </w:rPr>
    </w:lvl>
    <w:lvl w:ilvl="3" w:tplc="CF4C45DA">
      <w:numFmt w:val="bullet"/>
      <w:lvlText w:val="•"/>
      <w:lvlJc w:val="left"/>
      <w:pPr>
        <w:ind w:left="2940" w:hanging="300"/>
      </w:pPr>
      <w:rPr>
        <w:rFonts w:hint="default"/>
        <w:lang w:val="ru-RU" w:eastAsia="en-US" w:bidi="ar-SA"/>
      </w:rPr>
    </w:lvl>
    <w:lvl w:ilvl="4" w:tplc="3A88C2C8">
      <w:numFmt w:val="bullet"/>
      <w:lvlText w:val="•"/>
      <w:lvlJc w:val="left"/>
      <w:pPr>
        <w:ind w:left="3887" w:hanging="300"/>
      </w:pPr>
      <w:rPr>
        <w:rFonts w:hint="default"/>
        <w:lang w:val="ru-RU" w:eastAsia="en-US" w:bidi="ar-SA"/>
      </w:rPr>
    </w:lvl>
    <w:lvl w:ilvl="5" w:tplc="08027E06">
      <w:numFmt w:val="bullet"/>
      <w:lvlText w:val="•"/>
      <w:lvlJc w:val="left"/>
      <w:pPr>
        <w:ind w:left="4834" w:hanging="300"/>
      </w:pPr>
      <w:rPr>
        <w:rFonts w:hint="default"/>
        <w:lang w:val="ru-RU" w:eastAsia="en-US" w:bidi="ar-SA"/>
      </w:rPr>
    </w:lvl>
    <w:lvl w:ilvl="6" w:tplc="498CE762">
      <w:numFmt w:val="bullet"/>
      <w:lvlText w:val="•"/>
      <w:lvlJc w:val="left"/>
      <w:pPr>
        <w:ind w:left="5780" w:hanging="300"/>
      </w:pPr>
      <w:rPr>
        <w:rFonts w:hint="default"/>
        <w:lang w:val="ru-RU" w:eastAsia="en-US" w:bidi="ar-SA"/>
      </w:rPr>
    </w:lvl>
    <w:lvl w:ilvl="7" w:tplc="4738BF9C">
      <w:numFmt w:val="bullet"/>
      <w:lvlText w:val="•"/>
      <w:lvlJc w:val="left"/>
      <w:pPr>
        <w:ind w:left="6727" w:hanging="300"/>
      </w:pPr>
      <w:rPr>
        <w:rFonts w:hint="default"/>
        <w:lang w:val="ru-RU" w:eastAsia="en-US" w:bidi="ar-SA"/>
      </w:rPr>
    </w:lvl>
    <w:lvl w:ilvl="8" w:tplc="5894BD26">
      <w:numFmt w:val="bullet"/>
      <w:lvlText w:val="•"/>
      <w:lvlJc w:val="left"/>
      <w:pPr>
        <w:ind w:left="7674" w:hanging="300"/>
      </w:pPr>
      <w:rPr>
        <w:rFonts w:hint="default"/>
        <w:lang w:val="ru-RU" w:eastAsia="en-US" w:bidi="ar-SA"/>
      </w:rPr>
    </w:lvl>
  </w:abstractNum>
  <w:abstractNum w:abstractNumId="2" w15:restartNumberingAfterBreak="0">
    <w:nsid w:val="03602958"/>
    <w:multiLevelType w:val="hybridMultilevel"/>
    <w:tmpl w:val="852082C0"/>
    <w:lvl w:ilvl="0" w:tplc="813E8B8C"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DF0F76A">
      <w:numFmt w:val="bullet"/>
      <w:lvlText w:val="•"/>
      <w:lvlJc w:val="left"/>
      <w:pPr>
        <w:ind w:left="1046" w:hanging="164"/>
      </w:pPr>
      <w:rPr>
        <w:rFonts w:hint="default"/>
        <w:lang w:val="ru-RU" w:eastAsia="en-US" w:bidi="ar-SA"/>
      </w:rPr>
    </w:lvl>
    <w:lvl w:ilvl="2" w:tplc="4524D688">
      <w:numFmt w:val="bullet"/>
      <w:lvlText w:val="•"/>
      <w:lvlJc w:val="left"/>
      <w:pPr>
        <w:ind w:left="1993" w:hanging="164"/>
      </w:pPr>
      <w:rPr>
        <w:rFonts w:hint="default"/>
        <w:lang w:val="ru-RU" w:eastAsia="en-US" w:bidi="ar-SA"/>
      </w:rPr>
    </w:lvl>
    <w:lvl w:ilvl="3" w:tplc="C84ED43A">
      <w:numFmt w:val="bullet"/>
      <w:lvlText w:val="•"/>
      <w:lvlJc w:val="left"/>
      <w:pPr>
        <w:ind w:left="2940" w:hanging="164"/>
      </w:pPr>
      <w:rPr>
        <w:rFonts w:hint="default"/>
        <w:lang w:val="ru-RU" w:eastAsia="en-US" w:bidi="ar-SA"/>
      </w:rPr>
    </w:lvl>
    <w:lvl w:ilvl="4" w:tplc="560ED1A2">
      <w:numFmt w:val="bullet"/>
      <w:lvlText w:val="•"/>
      <w:lvlJc w:val="left"/>
      <w:pPr>
        <w:ind w:left="3887" w:hanging="164"/>
      </w:pPr>
      <w:rPr>
        <w:rFonts w:hint="default"/>
        <w:lang w:val="ru-RU" w:eastAsia="en-US" w:bidi="ar-SA"/>
      </w:rPr>
    </w:lvl>
    <w:lvl w:ilvl="5" w:tplc="D1FC5FAC">
      <w:numFmt w:val="bullet"/>
      <w:lvlText w:val="•"/>
      <w:lvlJc w:val="left"/>
      <w:pPr>
        <w:ind w:left="4834" w:hanging="164"/>
      </w:pPr>
      <w:rPr>
        <w:rFonts w:hint="default"/>
        <w:lang w:val="ru-RU" w:eastAsia="en-US" w:bidi="ar-SA"/>
      </w:rPr>
    </w:lvl>
    <w:lvl w:ilvl="6" w:tplc="C58633B4">
      <w:numFmt w:val="bullet"/>
      <w:lvlText w:val="•"/>
      <w:lvlJc w:val="left"/>
      <w:pPr>
        <w:ind w:left="5780" w:hanging="164"/>
      </w:pPr>
      <w:rPr>
        <w:rFonts w:hint="default"/>
        <w:lang w:val="ru-RU" w:eastAsia="en-US" w:bidi="ar-SA"/>
      </w:rPr>
    </w:lvl>
    <w:lvl w:ilvl="7" w:tplc="E85818B6">
      <w:numFmt w:val="bullet"/>
      <w:lvlText w:val="•"/>
      <w:lvlJc w:val="left"/>
      <w:pPr>
        <w:ind w:left="6727" w:hanging="164"/>
      </w:pPr>
      <w:rPr>
        <w:rFonts w:hint="default"/>
        <w:lang w:val="ru-RU" w:eastAsia="en-US" w:bidi="ar-SA"/>
      </w:rPr>
    </w:lvl>
    <w:lvl w:ilvl="8" w:tplc="5B8ED120">
      <w:numFmt w:val="bullet"/>
      <w:lvlText w:val="•"/>
      <w:lvlJc w:val="left"/>
      <w:pPr>
        <w:ind w:left="7674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063B2273"/>
    <w:multiLevelType w:val="multilevel"/>
    <w:tmpl w:val="ACA0F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D435D0"/>
    <w:multiLevelType w:val="multilevel"/>
    <w:tmpl w:val="44281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D61B67"/>
    <w:multiLevelType w:val="hybridMultilevel"/>
    <w:tmpl w:val="B0DED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801E5A"/>
    <w:multiLevelType w:val="hybridMultilevel"/>
    <w:tmpl w:val="1D4C6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B74CA7"/>
    <w:multiLevelType w:val="hybridMultilevel"/>
    <w:tmpl w:val="B2DAF6B0"/>
    <w:lvl w:ilvl="0" w:tplc="03F297A2">
      <w:numFmt w:val="bullet"/>
      <w:lvlText w:val="•"/>
      <w:lvlJc w:val="left"/>
      <w:pPr>
        <w:ind w:left="1069" w:hanging="360"/>
      </w:pPr>
      <w:rPr>
        <w:rFonts w:ascii="Times New Roman" w:eastAsia="SymbolMT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0E8960F0"/>
    <w:multiLevelType w:val="multilevel"/>
    <w:tmpl w:val="5B0C3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F6424DD"/>
    <w:multiLevelType w:val="hybridMultilevel"/>
    <w:tmpl w:val="F32C74E0"/>
    <w:lvl w:ilvl="0" w:tplc="6CAA1A1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2F36C7"/>
    <w:multiLevelType w:val="hybridMultilevel"/>
    <w:tmpl w:val="5C8823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A020197"/>
    <w:multiLevelType w:val="hybridMultilevel"/>
    <w:tmpl w:val="71064D7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14F196F"/>
    <w:multiLevelType w:val="multilevel"/>
    <w:tmpl w:val="B7D29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6140A48"/>
    <w:multiLevelType w:val="hybridMultilevel"/>
    <w:tmpl w:val="201E9CC0"/>
    <w:lvl w:ilvl="0" w:tplc="4606AC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6EB512D"/>
    <w:multiLevelType w:val="hybridMultilevel"/>
    <w:tmpl w:val="D488DE08"/>
    <w:lvl w:ilvl="0" w:tplc="6CAA1A1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0B40DA"/>
    <w:multiLevelType w:val="hybridMultilevel"/>
    <w:tmpl w:val="226E241E"/>
    <w:lvl w:ilvl="0" w:tplc="463E34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9654610"/>
    <w:multiLevelType w:val="multilevel"/>
    <w:tmpl w:val="19E4A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FC006F9"/>
    <w:multiLevelType w:val="hybridMultilevel"/>
    <w:tmpl w:val="58787CF2"/>
    <w:lvl w:ilvl="0" w:tplc="F4C0F946">
      <w:start w:val="5"/>
      <w:numFmt w:val="decimal"/>
      <w:lvlText w:val="%1."/>
      <w:lvlJc w:val="left"/>
      <w:pPr>
        <w:ind w:left="100" w:hanging="3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604B872">
      <w:numFmt w:val="bullet"/>
      <w:lvlText w:val="•"/>
      <w:lvlJc w:val="left"/>
      <w:pPr>
        <w:ind w:left="1046" w:hanging="376"/>
      </w:pPr>
      <w:rPr>
        <w:rFonts w:hint="default"/>
        <w:lang w:val="ru-RU" w:eastAsia="en-US" w:bidi="ar-SA"/>
      </w:rPr>
    </w:lvl>
    <w:lvl w:ilvl="2" w:tplc="98C2EDB6">
      <w:numFmt w:val="bullet"/>
      <w:lvlText w:val="•"/>
      <w:lvlJc w:val="left"/>
      <w:pPr>
        <w:ind w:left="1993" w:hanging="376"/>
      </w:pPr>
      <w:rPr>
        <w:rFonts w:hint="default"/>
        <w:lang w:val="ru-RU" w:eastAsia="en-US" w:bidi="ar-SA"/>
      </w:rPr>
    </w:lvl>
    <w:lvl w:ilvl="3" w:tplc="1D164E70">
      <w:numFmt w:val="bullet"/>
      <w:lvlText w:val="•"/>
      <w:lvlJc w:val="left"/>
      <w:pPr>
        <w:ind w:left="2940" w:hanging="376"/>
      </w:pPr>
      <w:rPr>
        <w:rFonts w:hint="default"/>
        <w:lang w:val="ru-RU" w:eastAsia="en-US" w:bidi="ar-SA"/>
      </w:rPr>
    </w:lvl>
    <w:lvl w:ilvl="4" w:tplc="8998032C">
      <w:numFmt w:val="bullet"/>
      <w:lvlText w:val="•"/>
      <w:lvlJc w:val="left"/>
      <w:pPr>
        <w:ind w:left="3887" w:hanging="376"/>
      </w:pPr>
      <w:rPr>
        <w:rFonts w:hint="default"/>
        <w:lang w:val="ru-RU" w:eastAsia="en-US" w:bidi="ar-SA"/>
      </w:rPr>
    </w:lvl>
    <w:lvl w:ilvl="5" w:tplc="FA4CFD5A">
      <w:numFmt w:val="bullet"/>
      <w:lvlText w:val="•"/>
      <w:lvlJc w:val="left"/>
      <w:pPr>
        <w:ind w:left="4834" w:hanging="376"/>
      </w:pPr>
      <w:rPr>
        <w:rFonts w:hint="default"/>
        <w:lang w:val="ru-RU" w:eastAsia="en-US" w:bidi="ar-SA"/>
      </w:rPr>
    </w:lvl>
    <w:lvl w:ilvl="6" w:tplc="F2CE8110">
      <w:numFmt w:val="bullet"/>
      <w:lvlText w:val="•"/>
      <w:lvlJc w:val="left"/>
      <w:pPr>
        <w:ind w:left="5780" w:hanging="376"/>
      </w:pPr>
      <w:rPr>
        <w:rFonts w:hint="default"/>
        <w:lang w:val="ru-RU" w:eastAsia="en-US" w:bidi="ar-SA"/>
      </w:rPr>
    </w:lvl>
    <w:lvl w:ilvl="7" w:tplc="A14445CC">
      <w:numFmt w:val="bullet"/>
      <w:lvlText w:val="•"/>
      <w:lvlJc w:val="left"/>
      <w:pPr>
        <w:ind w:left="6727" w:hanging="376"/>
      </w:pPr>
      <w:rPr>
        <w:rFonts w:hint="default"/>
        <w:lang w:val="ru-RU" w:eastAsia="en-US" w:bidi="ar-SA"/>
      </w:rPr>
    </w:lvl>
    <w:lvl w:ilvl="8" w:tplc="1DB05B80">
      <w:numFmt w:val="bullet"/>
      <w:lvlText w:val="•"/>
      <w:lvlJc w:val="left"/>
      <w:pPr>
        <w:ind w:left="7674" w:hanging="376"/>
      </w:pPr>
      <w:rPr>
        <w:rFonts w:hint="default"/>
        <w:lang w:val="ru-RU" w:eastAsia="en-US" w:bidi="ar-SA"/>
      </w:rPr>
    </w:lvl>
  </w:abstractNum>
  <w:abstractNum w:abstractNumId="18" w15:restartNumberingAfterBreak="0">
    <w:nsid w:val="32D95F89"/>
    <w:multiLevelType w:val="hybridMultilevel"/>
    <w:tmpl w:val="C3761062"/>
    <w:lvl w:ilvl="0" w:tplc="4606AC04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7487525"/>
    <w:multiLevelType w:val="multilevel"/>
    <w:tmpl w:val="C3123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ABB4B6D"/>
    <w:multiLevelType w:val="hybridMultilevel"/>
    <w:tmpl w:val="A86A7A00"/>
    <w:lvl w:ilvl="0" w:tplc="F27AF8C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A9043EE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75FCE412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2918E142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1FE643F6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AC9A0644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A76EBDE6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A62E9EA6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DBF2561A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abstractNum w:abstractNumId="21" w15:restartNumberingAfterBreak="0">
    <w:nsid w:val="3C7234A4"/>
    <w:multiLevelType w:val="multilevel"/>
    <w:tmpl w:val="8780A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4A24E03"/>
    <w:multiLevelType w:val="hybridMultilevel"/>
    <w:tmpl w:val="DD5A44D2"/>
    <w:lvl w:ilvl="0" w:tplc="7A5A6FFE">
      <w:start w:val="2"/>
      <w:numFmt w:val="decimal"/>
      <w:lvlText w:val="%1)"/>
      <w:lvlJc w:val="left"/>
      <w:pPr>
        <w:ind w:left="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80" w:hanging="360"/>
      </w:pPr>
    </w:lvl>
    <w:lvl w:ilvl="2" w:tplc="0419001B" w:tentative="1">
      <w:start w:val="1"/>
      <w:numFmt w:val="lowerRoman"/>
      <w:lvlText w:val="%3."/>
      <w:lvlJc w:val="right"/>
      <w:pPr>
        <w:ind w:left="1600" w:hanging="180"/>
      </w:pPr>
    </w:lvl>
    <w:lvl w:ilvl="3" w:tplc="0419000F" w:tentative="1">
      <w:start w:val="1"/>
      <w:numFmt w:val="decimal"/>
      <w:lvlText w:val="%4."/>
      <w:lvlJc w:val="left"/>
      <w:pPr>
        <w:ind w:left="2320" w:hanging="360"/>
      </w:pPr>
    </w:lvl>
    <w:lvl w:ilvl="4" w:tplc="04190019" w:tentative="1">
      <w:start w:val="1"/>
      <w:numFmt w:val="lowerLetter"/>
      <w:lvlText w:val="%5."/>
      <w:lvlJc w:val="left"/>
      <w:pPr>
        <w:ind w:left="3040" w:hanging="360"/>
      </w:pPr>
    </w:lvl>
    <w:lvl w:ilvl="5" w:tplc="0419001B" w:tentative="1">
      <w:start w:val="1"/>
      <w:numFmt w:val="lowerRoman"/>
      <w:lvlText w:val="%6."/>
      <w:lvlJc w:val="right"/>
      <w:pPr>
        <w:ind w:left="3760" w:hanging="180"/>
      </w:pPr>
    </w:lvl>
    <w:lvl w:ilvl="6" w:tplc="0419000F" w:tentative="1">
      <w:start w:val="1"/>
      <w:numFmt w:val="decimal"/>
      <w:lvlText w:val="%7."/>
      <w:lvlJc w:val="left"/>
      <w:pPr>
        <w:ind w:left="4480" w:hanging="360"/>
      </w:pPr>
    </w:lvl>
    <w:lvl w:ilvl="7" w:tplc="04190019" w:tentative="1">
      <w:start w:val="1"/>
      <w:numFmt w:val="lowerLetter"/>
      <w:lvlText w:val="%8."/>
      <w:lvlJc w:val="left"/>
      <w:pPr>
        <w:ind w:left="5200" w:hanging="360"/>
      </w:pPr>
    </w:lvl>
    <w:lvl w:ilvl="8" w:tplc="0419001B" w:tentative="1">
      <w:start w:val="1"/>
      <w:numFmt w:val="lowerRoman"/>
      <w:lvlText w:val="%9."/>
      <w:lvlJc w:val="right"/>
      <w:pPr>
        <w:ind w:left="5920" w:hanging="180"/>
      </w:pPr>
    </w:lvl>
  </w:abstractNum>
  <w:abstractNum w:abstractNumId="23" w15:restartNumberingAfterBreak="0">
    <w:nsid w:val="4CC0359D"/>
    <w:multiLevelType w:val="multilevel"/>
    <w:tmpl w:val="12583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DD943A4"/>
    <w:multiLevelType w:val="hybridMultilevel"/>
    <w:tmpl w:val="B0DED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0125A9"/>
    <w:multiLevelType w:val="hybridMultilevel"/>
    <w:tmpl w:val="1A7C7D92"/>
    <w:lvl w:ilvl="0" w:tplc="50B48B4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A1C3133"/>
    <w:multiLevelType w:val="hybridMultilevel"/>
    <w:tmpl w:val="3CA6335E"/>
    <w:lvl w:ilvl="0" w:tplc="EDB28DC8">
      <w:start w:val="1"/>
      <w:numFmt w:val="decimal"/>
      <w:lvlText w:val="%1."/>
      <w:lvlJc w:val="left"/>
      <w:pPr>
        <w:ind w:left="100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E16D19A">
      <w:numFmt w:val="bullet"/>
      <w:lvlText w:val="•"/>
      <w:lvlJc w:val="left"/>
      <w:pPr>
        <w:ind w:left="1046" w:hanging="280"/>
      </w:pPr>
      <w:rPr>
        <w:rFonts w:hint="default"/>
        <w:lang w:val="ru-RU" w:eastAsia="en-US" w:bidi="ar-SA"/>
      </w:rPr>
    </w:lvl>
    <w:lvl w:ilvl="2" w:tplc="C0925C8C">
      <w:numFmt w:val="bullet"/>
      <w:lvlText w:val="•"/>
      <w:lvlJc w:val="left"/>
      <w:pPr>
        <w:ind w:left="1993" w:hanging="280"/>
      </w:pPr>
      <w:rPr>
        <w:rFonts w:hint="default"/>
        <w:lang w:val="ru-RU" w:eastAsia="en-US" w:bidi="ar-SA"/>
      </w:rPr>
    </w:lvl>
    <w:lvl w:ilvl="3" w:tplc="D010B190">
      <w:numFmt w:val="bullet"/>
      <w:lvlText w:val="•"/>
      <w:lvlJc w:val="left"/>
      <w:pPr>
        <w:ind w:left="2940" w:hanging="280"/>
      </w:pPr>
      <w:rPr>
        <w:rFonts w:hint="default"/>
        <w:lang w:val="ru-RU" w:eastAsia="en-US" w:bidi="ar-SA"/>
      </w:rPr>
    </w:lvl>
    <w:lvl w:ilvl="4" w:tplc="80966BAA">
      <w:numFmt w:val="bullet"/>
      <w:lvlText w:val="•"/>
      <w:lvlJc w:val="left"/>
      <w:pPr>
        <w:ind w:left="3887" w:hanging="280"/>
      </w:pPr>
      <w:rPr>
        <w:rFonts w:hint="default"/>
        <w:lang w:val="ru-RU" w:eastAsia="en-US" w:bidi="ar-SA"/>
      </w:rPr>
    </w:lvl>
    <w:lvl w:ilvl="5" w:tplc="E9C495C4">
      <w:numFmt w:val="bullet"/>
      <w:lvlText w:val="•"/>
      <w:lvlJc w:val="left"/>
      <w:pPr>
        <w:ind w:left="4834" w:hanging="280"/>
      </w:pPr>
      <w:rPr>
        <w:rFonts w:hint="default"/>
        <w:lang w:val="ru-RU" w:eastAsia="en-US" w:bidi="ar-SA"/>
      </w:rPr>
    </w:lvl>
    <w:lvl w:ilvl="6" w:tplc="F95601AC">
      <w:numFmt w:val="bullet"/>
      <w:lvlText w:val="•"/>
      <w:lvlJc w:val="left"/>
      <w:pPr>
        <w:ind w:left="5780" w:hanging="280"/>
      </w:pPr>
      <w:rPr>
        <w:rFonts w:hint="default"/>
        <w:lang w:val="ru-RU" w:eastAsia="en-US" w:bidi="ar-SA"/>
      </w:rPr>
    </w:lvl>
    <w:lvl w:ilvl="7" w:tplc="7E4EE778">
      <w:numFmt w:val="bullet"/>
      <w:lvlText w:val="•"/>
      <w:lvlJc w:val="left"/>
      <w:pPr>
        <w:ind w:left="6727" w:hanging="280"/>
      </w:pPr>
      <w:rPr>
        <w:rFonts w:hint="default"/>
        <w:lang w:val="ru-RU" w:eastAsia="en-US" w:bidi="ar-SA"/>
      </w:rPr>
    </w:lvl>
    <w:lvl w:ilvl="8" w:tplc="719CDD72">
      <w:numFmt w:val="bullet"/>
      <w:lvlText w:val="•"/>
      <w:lvlJc w:val="left"/>
      <w:pPr>
        <w:ind w:left="7674" w:hanging="280"/>
      </w:pPr>
      <w:rPr>
        <w:rFonts w:hint="default"/>
        <w:lang w:val="ru-RU" w:eastAsia="en-US" w:bidi="ar-SA"/>
      </w:rPr>
    </w:lvl>
  </w:abstractNum>
  <w:abstractNum w:abstractNumId="27" w15:restartNumberingAfterBreak="0">
    <w:nsid w:val="5FF5756D"/>
    <w:multiLevelType w:val="hybridMultilevel"/>
    <w:tmpl w:val="DD14E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160190"/>
    <w:multiLevelType w:val="multilevel"/>
    <w:tmpl w:val="49AC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4B240CD"/>
    <w:multiLevelType w:val="hybridMultilevel"/>
    <w:tmpl w:val="845C4362"/>
    <w:lvl w:ilvl="0" w:tplc="5EDA26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0" w15:restartNumberingAfterBreak="0">
    <w:nsid w:val="683D48DC"/>
    <w:multiLevelType w:val="multilevel"/>
    <w:tmpl w:val="D1B45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C954E4E"/>
    <w:multiLevelType w:val="multilevel"/>
    <w:tmpl w:val="728A9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E713385"/>
    <w:multiLevelType w:val="hybridMultilevel"/>
    <w:tmpl w:val="8F80CDF6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00E25C5"/>
    <w:multiLevelType w:val="multilevel"/>
    <w:tmpl w:val="51023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0164722"/>
    <w:multiLevelType w:val="multilevel"/>
    <w:tmpl w:val="56D82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45F1EE0"/>
    <w:multiLevelType w:val="hybridMultilevel"/>
    <w:tmpl w:val="80768F84"/>
    <w:lvl w:ilvl="0" w:tplc="4818444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F465078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93D2817C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0974246A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3F0872D4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B8EE0F62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66AA05CE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03EA8DDE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1EBA1B44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abstractNum w:abstractNumId="36" w15:restartNumberingAfterBreak="0">
    <w:nsid w:val="773873EB"/>
    <w:multiLevelType w:val="multilevel"/>
    <w:tmpl w:val="CF520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26"/>
  </w:num>
  <w:num w:numId="3">
    <w:abstractNumId w:val="22"/>
  </w:num>
  <w:num w:numId="4">
    <w:abstractNumId w:val="20"/>
  </w:num>
  <w:num w:numId="5">
    <w:abstractNumId w:val="29"/>
  </w:num>
  <w:num w:numId="6">
    <w:abstractNumId w:val="17"/>
  </w:num>
  <w:num w:numId="7">
    <w:abstractNumId w:val="35"/>
  </w:num>
  <w:num w:numId="8">
    <w:abstractNumId w:val="1"/>
  </w:num>
  <w:num w:numId="9">
    <w:abstractNumId w:val="28"/>
  </w:num>
  <w:num w:numId="10">
    <w:abstractNumId w:val="2"/>
  </w:num>
  <w:num w:numId="11">
    <w:abstractNumId w:val="36"/>
  </w:num>
  <w:num w:numId="12">
    <w:abstractNumId w:val="6"/>
  </w:num>
  <w:num w:numId="13">
    <w:abstractNumId w:val="14"/>
  </w:num>
  <w:num w:numId="14">
    <w:abstractNumId w:val="31"/>
  </w:num>
  <w:num w:numId="15">
    <w:abstractNumId w:val="9"/>
  </w:num>
  <w:num w:numId="16">
    <w:abstractNumId w:val="32"/>
  </w:num>
  <w:num w:numId="17">
    <w:abstractNumId w:val="18"/>
  </w:num>
  <w:num w:numId="18">
    <w:abstractNumId w:val="11"/>
  </w:num>
  <w:num w:numId="19">
    <w:abstractNumId w:val="10"/>
  </w:num>
  <w:num w:numId="20">
    <w:abstractNumId w:val="5"/>
  </w:num>
  <w:num w:numId="21">
    <w:abstractNumId w:val="24"/>
  </w:num>
  <w:num w:numId="22">
    <w:abstractNumId w:val="0"/>
  </w:num>
  <w:num w:numId="23">
    <w:abstractNumId w:val="15"/>
  </w:num>
  <w:num w:numId="24">
    <w:abstractNumId w:val="13"/>
  </w:num>
  <w:num w:numId="25">
    <w:abstractNumId w:val="7"/>
  </w:num>
  <w:num w:numId="26">
    <w:abstractNumId w:val="23"/>
  </w:num>
  <w:num w:numId="27">
    <w:abstractNumId w:val="16"/>
  </w:num>
  <w:num w:numId="28">
    <w:abstractNumId w:val="30"/>
  </w:num>
  <w:num w:numId="29">
    <w:abstractNumId w:val="19"/>
  </w:num>
  <w:num w:numId="30">
    <w:abstractNumId w:val="3"/>
  </w:num>
  <w:num w:numId="31">
    <w:abstractNumId w:val="8"/>
  </w:num>
  <w:num w:numId="32">
    <w:abstractNumId w:val="4"/>
  </w:num>
  <w:num w:numId="33">
    <w:abstractNumId w:val="21"/>
  </w:num>
  <w:num w:numId="34">
    <w:abstractNumId w:val="34"/>
  </w:num>
  <w:num w:numId="35">
    <w:abstractNumId w:val="12"/>
  </w:num>
  <w:num w:numId="36">
    <w:abstractNumId w:val="33"/>
  </w:num>
  <w:num w:numId="3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057"/>
    <w:rsid w:val="0000035C"/>
    <w:rsid w:val="00006CA7"/>
    <w:rsid w:val="000121D7"/>
    <w:rsid w:val="00021D58"/>
    <w:rsid w:val="00024106"/>
    <w:rsid w:val="000437C4"/>
    <w:rsid w:val="00045300"/>
    <w:rsid w:val="00046F5D"/>
    <w:rsid w:val="000547DA"/>
    <w:rsid w:val="00055D14"/>
    <w:rsid w:val="000C4CF8"/>
    <w:rsid w:val="000D2A81"/>
    <w:rsid w:val="000D684D"/>
    <w:rsid w:val="000F166E"/>
    <w:rsid w:val="00101C84"/>
    <w:rsid w:val="00112B23"/>
    <w:rsid w:val="00120FC3"/>
    <w:rsid w:val="00164ECF"/>
    <w:rsid w:val="00167517"/>
    <w:rsid w:val="00194C92"/>
    <w:rsid w:val="001B67DB"/>
    <w:rsid w:val="001C5A0D"/>
    <w:rsid w:val="001E2428"/>
    <w:rsid w:val="0020168F"/>
    <w:rsid w:val="00205F48"/>
    <w:rsid w:val="00211F95"/>
    <w:rsid w:val="002164B5"/>
    <w:rsid w:val="00236113"/>
    <w:rsid w:val="00241398"/>
    <w:rsid w:val="00254753"/>
    <w:rsid w:val="002626AC"/>
    <w:rsid w:val="00281663"/>
    <w:rsid w:val="00285E37"/>
    <w:rsid w:val="00287E72"/>
    <w:rsid w:val="00290F58"/>
    <w:rsid w:val="00295A49"/>
    <w:rsid w:val="002A1A23"/>
    <w:rsid w:val="002C2419"/>
    <w:rsid w:val="002C54A3"/>
    <w:rsid w:val="002C678E"/>
    <w:rsid w:val="002D6FB0"/>
    <w:rsid w:val="002E593D"/>
    <w:rsid w:val="002F28F3"/>
    <w:rsid w:val="002F7C9D"/>
    <w:rsid w:val="00301BA1"/>
    <w:rsid w:val="00307C88"/>
    <w:rsid w:val="003241EB"/>
    <w:rsid w:val="00326FD9"/>
    <w:rsid w:val="003353CE"/>
    <w:rsid w:val="00346286"/>
    <w:rsid w:val="0035437F"/>
    <w:rsid w:val="003648C6"/>
    <w:rsid w:val="00392953"/>
    <w:rsid w:val="003930FE"/>
    <w:rsid w:val="00396C24"/>
    <w:rsid w:val="003A01FB"/>
    <w:rsid w:val="003B21F3"/>
    <w:rsid w:val="003B7B33"/>
    <w:rsid w:val="003C3358"/>
    <w:rsid w:val="003C4180"/>
    <w:rsid w:val="003C75AF"/>
    <w:rsid w:val="003D10B5"/>
    <w:rsid w:val="003D1A07"/>
    <w:rsid w:val="00404981"/>
    <w:rsid w:val="0042202A"/>
    <w:rsid w:val="0042300F"/>
    <w:rsid w:val="0042369B"/>
    <w:rsid w:val="004256ED"/>
    <w:rsid w:val="00425CD4"/>
    <w:rsid w:val="00433D3D"/>
    <w:rsid w:val="00450511"/>
    <w:rsid w:val="004B2BFA"/>
    <w:rsid w:val="004C762D"/>
    <w:rsid w:val="004D32C8"/>
    <w:rsid w:val="004D72C0"/>
    <w:rsid w:val="004E382A"/>
    <w:rsid w:val="004E7826"/>
    <w:rsid w:val="0051007A"/>
    <w:rsid w:val="00512D1E"/>
    <w:rsid w:val="005172BC"/>
    <w:rsid w:val="00531710"/>
    <w:rsid w:val="005449D2"/>
    <w:rsid w:val="00547B7B"/>
    <w:rsid w:val="00566167"/>
    <w:rsid w:val="005800B5"/>
    <w:rsid w:val="005930C4"/>
    <w:rsid w:val="00595AC9"/>
    <w:rsid w:val="005B6B62"/>
    <w:rsid w:val="005E440B"/>
    <w:rsid w:val="005E6EF8"/>
    <w:rsid w:val="00612F0B"/>
    <w:rsid w:val="00615D1B"/>
    <w:rsid w:val="0062319E"/>
    <w:rsid w:val="00623491"/>
    <w:rsid w:val="00624E15"/>
    <w:rsid w:val="0063122C"/>
    <w:rsid w:val="00631508"/>
    <w:rsid w:val="00647767"/>
    <w:rsid w:val="006746DD"/>
    <w:rsid w:val="0067540F"/>
    <w:rsid w:val="006923A8"/>
    <w:rsid w:val="006B2C8A"/>
    <w:rsid w:val="006B5EB9"/>
    <w:rsid w:val="006C2F65"/>
    <w:rsid w:val="006D0C53"/>
    <w:rsid w:val="006E2E6C"/>
    <w:rsid w:val="006F5B95"/>
    <w:rsid w:val="006F5E93"/>
    <w:rsid w:val="006F6C97"/>
    <w:rsid w:val="00713E8F"/>
    <w:rsid w:val="0072371D"/>
    <w:rsid w:val="00781BEA"/>
    <w:rsid w:val="00783E0F"/>
    <w:rsid w:val="007A7048"/>
    <w:rsid w:val="007D7EEE"/>
    <w:rsid w:val="007E4C6F"/>
    <w:rsid w:val="007E5EFA"/>
    <w:rsid w:val="00802A08"/>
    <w:rsid w:val="00810C60"/>
    <w:rsid w:val="00821798"/>
    <w:rsid w:val="00825155"/>
    <w:rsid w:val="00836683"/>
    <w:rsid w:val="008434C0"/>
    <w:rsid w:val="00850570"/>
    <w:rsid w:val="0087396B"/>
    <w:rsid w:val="00873A67"/>
    <w:rsid w:val="008814CB"/>
    <w:rsid w:val="00881A81"/>
    <w:rsid w:val="00883E2E"/>
    <w:rsid w:val="00891F48"/>
    <w:rsid w:val="008920AF"/>
    <w:rsid w:val="008943F3"/>
    <w:rsid w:val="008A7C4C"/>
    <w:rsid w:val="008B36EF"/>
    <w:rsid w:val="008B3BDA"/>
    <w:rsid w:val="008C43AA"/>
    <w:rsid w:val="008C53BA"/>
    <w:rsid w:val="008E129B"/>
    <w:rsid w:val="008E3484"/>
    <w:rsid w:val="008E4678"/>
    <w:rsid w:val="008F0D36"/>
    <w:rsid w:val="008F437E"/>
    <w:rsid w:val="008F4E9A"/>
    <w:rsid w:val="00900AF2"/>
    <w:rsid w:val="0090583D"/>
    <w:rsid w:val="00926099"/>
    <w:rsid w:val="0093295D"/>
    <w:rsid w:val="0094265B"/>
    <w:rsid w:val="00950574"/>
    <w:rsid w:val="00960BA3"/>
    <w:rsid w:val="0097056C"/>
    <w:rsid w:val="0097111D"/>
    <w:rsid w:val="009A360F"/>
    <w:rsid w:val="009A4F21"/>
    <w:rsid w:val="009B6568"/>
    <w:rsid w:val="009D064D"/>
    <w:rsid w:val="009D7EFD"/>
    <w:rsid w:val="009E6DF1"/>
    <w:rsid w:val="009F0952"/>
    <w:rsid w:val="009F26D9"/>
    <w:rsid w:val="00A15B6D"/>
    <w:rsid w:val="00A21E5C"/>
    <w:rsid w:val="00A47C8D"/>
    <w:rsid w:val="00A57746"/>
    <w:rsid w:val="00A842DD"/>
    <w:rsid w:val="00A85B68"/>
    <w:rsid w:val="00A92ED3"/>
    <w:rsid w:val="00AA3516"/>
    <w:rsid w:val="00AB10E2"/>
    <w:rsid w:val="00AD118A"/>
    <w:rsid w:val="00AE302F"/>
    <w:rsid w:val="00AE552E"/>
    <w:rsid w:val="00AE6818"/>
    <w:rsid w:val="00AF0393"/>
    <w:rsid w:val="00B14A3E"/>
    <w:rsid w:val="00B15309"/>
    <w:rsid w:val="00B176CD"/>
    <w:rsid w:val="00B26B47"/>
    <w:rsid w:val="00B273B8"/>
    <w:rsid w:val="00B339C7"/>
    <w:rsid w:val="00B41949"/>
    <w:rsid w:val="00B41B31"/>
    <w:rsid w:val="00B45472"/>
    <w:rsid w:val="00B54F5C"/>
    <w:rsid w:val="00B85506"/>
    <w:rsid w:val="00B86A02"/>
    <w:rsid w:val="00B876A7"/>
    <w:rsid w:val="00B934F9"/>
    <w:rsid w:val="00BB26C1"/>
    <w:rsid w:val="00BC1D4A"/>
    <w:rsid w:val="00BD1387"/>
    <w:rsid w:val="00BD760F"/>
    <w:rsid w:val="00BE431B"/>
    <w:rsid w:val="00BF74C6"/>
    <w:rsid w:val="00C01CAC"/>
    <w:rsid w:val="00C026EE"/>
    <w:rsid w:val="00C0373E"/>
    <w:rsid w:val="00C15EB3"/>
    <w:rsid w:val="00C34CD8"/>
    <w:rsid w:val="00C445BC"/>
    <w:rsid w:val="00C44DF5"/>
    <w:rsid w:val="00C450B7"/>
    <w:rsid w:val="00C504CB"/>
    <w:rsid w:val="00C55608"/>
    <w:rsid w:val="00C6038D"/>
    <w:rsid w:val="00C73B41"/>
    <w:rsid w:val="00C81037"/>
    <w:rsid w:val="00C83825"/>
    <w:rsid w:val="00C962C3"/>
    <w:rsid w:val="00CA7006"/>
    <w:rsid w:val="00CB0D51"/>
    <w:rsid w:val="00CD7FDD"/>
    <w:rsid w:val="00CE3D45"/>
    <w:rsid w:val="00CE5570"/>
    <w:rsid w:val="00CE7C14"/>
    <w:rsid w:val="00D1233F"/>
    <w:rsid w:val="00D13476"/>
    <w:rsid w:val="00D46AB7"/>
    <w:rsid w:val="00D62DAE"/>
    <w:rsid w:val="00D808AB"/>
    <w:rsid w:val="00DA5682"/>
    <w:rsid w:val="00DB25CC"/>
    <w:rsid w:val="00DB5284"/>
    <w:rsid w:val="00DC33C5"/>
    <w:rsid w:val="00DE755E"/>
    <w:rsid w:val="00DF3AF0"/>
    <w:rsid w:val="00E112E4"/>
    <w:rsid w:val="00E32052"/>
    <w:rsid w:val="00E41057"/>
    <w:rsid w:val="00E51DF5"/>
    <w:rsid w:val="00E951D0"/>
    <w:rsid w:val="00ED3BBB"/>
    <w:rsid w:val="00EF05AC"/>
    <w:rsid w:val="00F00539"/>
    <w:rsid w:val="00F10404"/>
    <w:rsid w:val="00F14DDE"/>
    <w:rsid w:val="00F22538"/>
    <w:rsid w:val="00F32F48"/>
    <w:rsid w:val="00F401F6"/>
    <w:rsid w:val="00F44650"/>
    <w:rsid w:val="00F47366"/>
    <w:rsid w:val="00F566E6"/>
    <w:rsid w:val="00F64D82"/>
    <w:rsid w:val="00F73075"/>
    <w:rsid w:val="00F73B36"/>
    <w:rsid w:val="00F762D2"/>
    <w:rsid w:val="00F80409"/>
    <w:rsid w:val="00F82373"/>
    <w:rsid w:val="00F8239C"/>
    <w:rsid w:val="00F838F8"/>
    <w:rsid w:val="00FA7D2B"/>
    <w:rsid w:val="00FC148D"/>
    <w:rsid w:val="00FC5FCC"/>
    <w:rsid w:val="00FD585F"/>
    <w:rsid w:val="00FE1BCE"/>
    <w:rsid w:val="00FE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1353598"/>
  <w15:docId w15:val="{F3FC1C8C-F890-4CE7-9A84-3CB21A11C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41057"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"/>
    <w:next w:val="a"/>
    <w:link w:val="20"/>
    <w:qFormat/>
    <w:rsid w:val="00C01CAC"/>
    <w:pPr>
      <w:keepNext/>
      <w:widowControl/>
      <w:autoSpaceDE/>
      <w:autoSpaceDN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6B2C8A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10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41057"/>
    <w:rPr>
      <w:sz w:val="28"/>
      <w:szCs w:val="28"/>
    </w:rPr>
  </w:style>
  <w:style w:type="paragraph" w:styleId="a4">
    <w:name w:val="List Paragraph"/>
    <w:basedOn w:val="a"/>
    <w:uiPriority w:val="1"/>
    <w:qFormat/>
    <w:rsid w:val="00E41057"/>
  </w:style>
  <w:style w:type="paragraph" w:customStyle="1" w:styleId="TableParagraph">
    <w:name w:val="Table Paragraph"/>
    <w:basedOn w:val="a"/>
    <w:uiPriority w:val="1"/>
    <w:qFormat/>
    <w:rsid w:val="00E41057"/>
  </w:style>
  <w:style w:type="table" w:styleId="a5">
    <w:name w:val="Table Grid"/>
    <w:basedOn w:val="a1"/>
    <w:uiPriority w:val="59"/>
    <w:rsid w:val="002C5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B26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B26C1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BB26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B26C1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F22538"/>
    <w:pPr>
      <w:widowControl/>
      <w:adjustRightInd w:val="0"/>
    </w:pPr>
    <w:rPr>
      <w:rFonts w:ascii="Calibri" w:hAnsi="Calibri" w:cs="Calibri"/>
      <w:color w:val="000000"/>
      <w:sz w:val="24"/>
      <w:szCs w:val="24"/>
      <w:lang w:val="ru-RU"/>
    </w:rPr>
  </w:style>
  <w:style w:type="character" w:styleId="aa">
    <w:name w:val="Strong"/>
    <w:basedOn w:val="a0"/>
    <w:uiPriority w:val="22"/>
    <w:qFormat/>
    <w:rsid w:val="002626AC"/>
    <w:rPr>
      <w:b/>
      <w:bCs/>
    </w:rPr>
  </w:style>
  <w:style w:type="paragraph" w:customStyle="1" w:styleId="11">
    <w:name w:val="Заголовок 11"/>
    <w:basedOn w:val="a"/>
    <w:uiPriority w:val="1"/>
    <w:qFormat/>
    <w:rsid w:val="008E3484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futurismarkdown-paragraph">
    <w:name w:val="futurismarkdown-paragraph"/>
    <w:basedOn w:val="a"/>
    <w:rsid w:val="000547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0547DA"/>
    <w:rPr>
      <w:color w:val="0000FF"/>
      <w:u w:val="single"/>
    </w:rPr>
  </w:style>
  <w:style w:type="paragraph" w:styleId="21">
    <w:name w:val="Body Text 2"/>
    <w:basedOn w:val="a"/>
    <w:link w:val="22"/>
    <w:uiPriority w:val="99"/>
    <w:unhideWhenUsed/>
    <w:rsid w:val="00624E1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624E15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rsid w:val="006B2C8A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3">
    <w:name w:val="Body Text 3"/>
    <w:basedOn w:val="a"/>
    <w:link w:val="30"/>
    <w:uiPriority w:val="99"/>
    <w:semiHidden/>
    <w:unhideWhenUsed/>
    <w:rsid w:val="006746D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746DD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c">
    <w:name w:val="Body Text Indent"/>
    <w:basedOn w:val="a"/>
    <w:link w:val="ad"/>
    <w:uiPriority w:val="99"/>
    <w:semiHidden/>
    <w:unhideWhenUsed/>
    <w:rsid w:val="00C0373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0373E"/>
    <w:rPr>
      <w:rFonts w:ascii="Times New Roman" w:eastAsia="Times New Roman" w:hAnsi="Times New Roman" w:cs="Times New Roman"/>
      <w:lang w:val="ru-RU"/>
    </w:rPr>
  </w:style>
  <w:style w:type="character" w:customStyle="1" w:styleId="kursiv">
    <w:name w:val="kursiv"/>
    <w:basedOn w:val="a0"/>
    <w:rsid w:val="00615D1B"/>
    <w:rPr>
      <w:i/>
      <w:color w:val="FF9900"/>
    </w:rPr>
  </w:style>
  <w:style w:type="paragraph" w:styleId="23">
    <w:name w:val="Body Text Indent 2"/>
    <w:basedOn w:val="a"/>
    <w:link w:val="24"/>
    <w:uiPriority w:val="99"/>
    <w:semiHidden/>
    <w:unhideWhenUsed/>
    <w:rsid w:val="00AE302F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E302F"/>
    <w:rPr>
      <w:rFonts w:ascii="Times New Roman" w:eastAsia="Times New Roman" w:hAnsi="Times New Roman" w:cs="Times New Roman"/>
      <w:lang w:val="ru-RU"/>
    </w:rPr>
  </w:style>
  <w:style w:type="paragraph" w:customStyle="1" w:styleId="1">
    <w:name w:val="Обычный1"/>
    <w:rsid w:val="00A85B68"/>
    <w:pPr>
      <w:autoSpaceDE/>
      <w:autoSpaceDN/>
      <w:ind w:left="280" w:firstLine="300"/>
      <w:jc w:val="both"/>
    </w:pPr>
    <w:rPr>
      <w:rFonts w:ascii="Times New Roman" w:eastAsia="Times New Roman" w:hAnsi="Times New Roman" w:cs="Times New Roman"/>
      <w:snapToGrid w:val="0"/>
      <w:sz w:val="20"/>
      <w:szCs w:val="20"/>
      <w:lang w:val="ru-RU" w:eastAsia="ru-RU"/>
    </w:rPr>
  </w:style>
  <w:style w:type="character" w:customStyle="1" w:styleId="accented">
    <w:name w:val="accented"/>
    <w:basedOn w:val="a0"/>
    <w:rsid w:val="000D684D"/>
  </w:style>
  <w:style w:type="character" w:customStyle="1" w:styleId="20">
    <w:name w:val="Заголовок 2 Знак"/>
    <w:basedOn w:val="a0"/>
    <w:link w:val="2"/>
    <w:rsid w:val="00C01CAC"/>
    <w:rPr>
      <w:rFonts w:ascii="Arial" w:eastAsia="Times New Roman" w:hAnsi="Arial" w:cs="Arial"/>
      <w:b/>
      <w:bCs/>
      <w:i/>
      <w:iCs/>
      <w:sz w:val="28"/>
      <w:szCs w:val="28"/>
      <w:lang w:val="ru-RU"/>
    </w:rPr>
  </w:style>
  <w:style w:type="paragraph" w:styleId="ae">
    <w:name w:val="Normal (Web)"/>
    <w:basedOn w:val="a"/>
    <w:uiPriority w:val="99"/>
    <w:unhideWhenUsed/>
    <w:rsid w:val="009A36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font-ligatures-none">
    <w:name w:val="font-ligatures-none"/>
    <w:basedOn w:val="a0"/>
    <w:rsid w:val="003C75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0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8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851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6569478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20838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9632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9146805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E4CF85-7B62-487A-80AC-3495CB79B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1757</Words>
  <Characters>10020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V.Dahl LGU</dc:creator>
  <cp:lastModifiedBy>Пользователь</cp:lastModifiedBy>
  <cp:revision>4</cp:revision>
  <cp:lastPrinted>2025-03-14T06:37:00Z</cp:lastPrinted>
  <dcterms:created xsi:type="dcterms:W3CDTF">2025-03-26T10:47:00Z</dcterms:created>
  <dcterms:modified xsi:type="dcterms:W3CDTF">2025-03-28T06:20:00Z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2024-12-22T00:00:00Z</vt:filetime>
  </property>
  <property fmtid="{D5CDD505-2E9C-101B-9397-08002B2CF9AE}" pid="3" name="LastSaved">
    <vt:filetime>2024-12-22T00:00:00Z</vt:filetime>
  </property>
  <property fmtid="{D5CDD505-2E9C-101B-9397-08002B2CF9AE}" pid="4" name="Producer">
    <vt:lpwstr>iLovePDF</vt:lpwstr>
  </property>
</Properties>
</file>